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55" w:rsidRPr="00AE0155" w:rsidRDefault="00B14AD0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Ежегодный о</w:t>
      </w:r>
      <w:r w:rsidR="00AE0155" w:rsidRPr="00AE0155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AE0155" w:rsidRDefault="00B14AD0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г</w:t>
      </w:r>
      <w:r w:rsidR="00AE0155" w:rsidRPr="00AE0155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осударственного бюджетного учреждения социального обслуживания населения Ростовской области </w:t>
      </w:r>
    </w:p>
    <w:p w:rsidR="00565F7E" w:rsidRPr="005933FC" w:rsidRDefault="00AE0155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3FC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«Социально-реабилитационный центр для несовершеннолетних </w:t>
      </w:r>
    </w:p>
    <w:p w:rsidR="00AE0155" w:rsidRDefault="00AE0155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3FC">
        <w:rPr>
          <w:rFonts w:ascii="Times New Roman" w:hAnsi="Times New Roman" w:cs="Times New Roman"/>
          <w:b/>
          <w:bCs/>
          <w:sz w:val="28"/>
          <w:szCs w:val="28"/>
        </w:rPr>
        <w:t>г. Ростова-на</w:t>
      </w:r>
      <w:r w:rsidRPr="00AE0155">
        <w:rPr>
          <w:rFonts w:ascii="Times New Roman" w:hAnsi="Times New Roman" w:cs="Times New Roman"/>
          <w:b/>
          <w:bCs/>
          <w:sz w:val="28"/>
          <w:szCs w:val="28"/>
        </w:rPr>
        <w:t>-Дону»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3EA" w:rsidRPr="007F6D03" w:rsidRDefault="0059649A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2018</w:t>
      </w:r>
      <w:r w:rsidR="00057F7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E0155" w:rsidRDefault="00AE0155" w:rsidP="00AE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55" w:rsidRPr="006F7B3A" w:rsidRDefault="00A6168D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E0155" w:rsidRPr="006F7B3A">
        <w:rPr>
          <w:b/>
          <w:bCs/>
          <w:sz w:val="28"/>
          <w:szCs w:val="28"/>
        </w:rPr>
        <w:t>1. Информация об организации</w:t>
      </w:r>
      <w:r w:rsidR="00B22D81" w:rsidRPr="006F7B3A">
        <w:rPr>
          <w:b/>
          <w:bCs/>
          <w:sz w:val="28"/>
          <w:szCs w:val="28"/>
        </w:rPr>
        <w:t>, о задачах ее деятельности:</w:t>
      </w:r>
      <w:r w:rsidR="00AE0155" w:rsidRPr="006F7B3A">
        <w:rPr>
          <w:sz w:val="28"/>
          <w:szCs w:val="28"/>
        </w:rPr>
        <w:t xml:space="preserve"> </w:t>
      </w:r>
      <w:r w:rsidR="00C3127B" w:rsidRPr="006F7B3A">
        <w:rPr>
          <w:sz w:val="28"/>
          <w:szCs w:val="28"/>
        </w:rPr>
        <w:tab/>
      </w:r>
      <w:r w:rsidR="00AE0155" w:rsidRPr="006F7B3A">
        <w:rPr>
          <w:color w:val="3C3C3C"/>
          <w:spacing w:val="2"/>
          <w:sz w:val="28"/>
          <w:szCs w:val="28"/>
        </w:rPr>
        <w:t xml:space="preserve">Государственное бюджетное учреждение социального обслуживания населения «Социально-реабилитационный центр для несовершеннолетних г. Ростова-на-Дону» </w:t>
      </w:r>
      <w:r w:rsidR="00AE0155" w:rsidRPr="006F7B3A">
        <w:rPr>
          <w:color w:val="2D2D2D"/>
          <w:spacing w:val="2"/>
          <w:sz w:val="28"/>
          <w:szCs w:val="28"/>
        </w:rPr>
        <w:t>(далее - СРЦ), функционирует в системе социальной защиты населения Ростовской области.</w:t>
      </w:r>
    </w:p>
    <w:p w:rsidR="00AE0155" w:rsidRPr="006F7B3A" w:rsidRDefault="00AE0155" w:rsidP="006F7B3A">
      <w:pPr>
        <w:pStyle w:val="Default"/>
        <w:jc w:val="both"/>
        <w:rPr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ab/>
        <w:t>Основной задачей СРЦ</w:t>
      </w:r>
      <w:r w:rsidR="007F6D03" w:rsidRPr="006F7B3A">
        <w:rPr>
          <w:color w:val="2D2D2D"/>
          <w:spacing w:val="2"/>
          <w:sz w:val="28"/>
          <w:szCs w:val="28"/>
        </w:rPr>
        <w:t xml:space="preserve">  </w:t>
      </w:r>
      <w:r w:rsidRPr="006F7B3A">
        <w:rPr>
          <w:color w:val="2D2D2D"/>
          <w:spacing w:val="2"/>
          <w:sz w:val="28"/>
          <w:szCs w:val="28"/>
        </w:rPr>
        <w:t xml:space="preserve"> является профилактика безнадзорности и беспризорности, обеспечение временного проживания, социальная помощь и реабилитация несовершеннолетних в возраст</w:t>
      </w:r>
      <w:r w:rsidR="009D373B" w:rsidRPr="006F7B3A">
        <w:rPr>
          <w:color w:val="2D2D2D"/>
          <w:spacing w:val="2"/>
          <w:sz w:val="28"/>
          <w:szCs w:val="28"/>
        </w:rPr>
        <w:t xml:space="preserve">е от 3 до 18 лет, оказавшихся в </w:t>
      </w:r>
      <w:r w:rsidRPr="006F7B3A">
        <w:rPr>
          <w:color w:val="2D2D2D"/>
          <w:spacing w:val="2"/>
          <w:sz w:val="28"/>
          <w:szCs w:val="28"/>
        </w:rPr>
        <w:t>трудной жизненной ситуации.</w:t>
      </w:r>
      <w:r w:rsidRPr="006F7B3A">
        <w:rPr>
          <w:color w:val="2D2D2D"/>
          <w:spacing w:val="2"/>
          <w:sz w:val="28"/>
          <w:szCs w:val="28"/>
        </w:rPr>
        <w:br/>
        <w:t xml:space="preserve">       </w:t>
      </w:r>
      <w:proofErr w:type="gramStart"/>
      <w:r w:rsidRPr="006F7B3A">
        <w:rPr>
          <w:color w:val="2D2D2D"/>
          <w:spacing w:val="2"/>
          <w:sz w:val="28"/>
          <w:szCs w:val="28"/>
        </w:rPr>
        <w:t xml:space="preserve">В своей деятельности СРЦ руководствуется </w:t>
      </w:r>
      <w:r w:rsidRPr="006F7B3A">
        <w:rPr>
          <w:sz w:val="28"/>
          <w:szCs w:val="28"/>
        </w:rPr>
        <w:t xml:space="preserve">Федеральным Законом от 28 декабря 2013 г. </w:t>
      </w:r>
      <w:r w:rsidRPr="006F7B3A">
        <w:rPr>
          <w:sz w:val="28"/>
          <w:szCs w:val="28"/>
          <w:lang w:val="en-GB"/>
        </w:rPr>
        <w:t>N</w:t>
      </w:r>
      <w:r w:rsidRPr="006F7B3A">
        <w:rPr>
          <w:sz w:val="28"/>
          <w:szCs w:val="28"/>
        </w:rPr>
        <w:t xml:space="preserve"> 442-ФЗ "Об основах социального  обслуживания граждан в Российской Федерации", областным законом  «О социальном обслуживании граждан в Ростовской области № 222 – ЗС», принятым Законодательным собранием Ростовской области 29.08.2014 г., Постановлением  правительства Ростовской области от 27.11.2014 г. №785 «Об утверждении Порядка предоставления социальных услуг поставщиками социальных услуг», Семейным кодексом Российской</w:t>
      </w:r>
      <w:proofErr w:type="gramEnd"/>
      <w:r w:rsidRPr="006F7B3A">
        <w:rPr>
          <w:sz w:val="28"/>
          <w:szCs w:val="28"/>
        </w:rPr>
        <w:t xml:space="preserve"> </w:t>
      </w:r>
      <w:proofErr w:type="gramStart"/>
      <w:r w:rsidRPr="006F7B3A">
        <w:rPr>
          <w:sz w:val="28"/>
          <w:szCs w:val="28"/>
        </w:rPr>
        <w:t>Федерации от 29.12.1995 № 223- ФЗ, «Положением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 (утв. Постановлением Правительства РФ от 24 мая 2014 г. N 481), Федеральным законом от 24.07.1998 № 124- ФЗ «Об основных гарантиях прав ребенка в Российской Федерации», Федеральным законом от 24.09.1999 № 120-ФЗ «Об основах системы</w:t>
      </w:r>
      <w:proofErr w:type="gramEnd"/>
      <w:r w:rsidRPr="006F7B3A">
        <w:rPr>
          <w:sz w:val="28"/>
          <w:szCs w:val="28"/>
        </w:rPr>
        <w:t xml:space="preserve"> </w:t>
      </w:r>
      <w:proofErr w:type="gramStart"/>
      <w:r w:rsidRPr="006F7B3A">
        <w:rPr>
          <w:sz w:val="28"/>
          <w:szCs w:val="28"/>
        </w:rPr>
        <w:t xml:space="preserve">профилактики безнадзорности и правонарушений несовершеннолетних», </w:t>
      </w:r>
      <w:r w:rsidR="00704331" w:rsidRPr="006F7B3A">
        <w:rPr>
          <w:sz w:val="28"/>
          <w:szCs w:val="28"/>
        </w:rPr>
        <w:t xml:space="preserve">ФЗ «Об образовании в РФ» №273 ФЗ от 29.12.2016 г., </w:t>
      </w:r>
      <w:r w:rsidRPr="006F7B3A">
        <w:rPr>
          <w:sz w:val="28"/>
          <w:szCs w:val="28"/>
        </w:rPr>
        <w:t>постановлением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реабилитации», приказом Министерства здравоохранения Российской Федерации и Министерства труда и социального развития Российской Федерации от 21.08.2002 № 273/171 «Об утверждении Рекомендаций</w:t>
      </w:r>
      <w:proofErr w:type="gramEnd"/>
      <w:r w:rsidRPr="006F7B3A">
        <w:rPr>
          <w:sz w:val="28"/>
          <w:szCs w:val="28"/>
        </w:rPr>
        <w:t xml:space="preserve"> по взаимодействию органов управления и учреждений здравоохранения и органов управления и учреждений социальной защиты населения по вопросам выявления семей, находящихся в социально опасном положении</w:t>
      </w:r>
      <w:r w:rsidRPr="006F7B3A">
        <w:rPr>
          <w:bCs/>
          <w:sz w:val="28"/>
          <w:szCs w:val="28"/>
        </w:rPr>
        <w:t xml:space="preserve">», </w:t>
      </w:r>
      <w:r w:rsidRPr="006F7B3A">
        <w:rPr>
          <w:color w:val="2D2D2D"/>
          <w:spacing w:val="2"/>
          <w:sz w:val="28"/>
          <w:szCs w:val="28"/>
        </w:rPr>
        <w:t xml:space="preserve">законодательством Российской Федерации, Ростовской  области, иными нормативными правовыми актами, уставом </w:t>
      </w:r>
      <w:r w:rsidR="00704331" w:rsidRPr="006F7B3A">
        <w:rPr>
          <w:color w:val="2D2D2D"/>
          <w:spacing w:val="2"/>
          <w:sz w:val="28"/>
          <w:szCs w:val="28"/>
        </w:rPr>
        <w:t xml:space="preserve"> и локальными актами </w:t>
      </w:r>
      <w:r w:rsidRPr="006F7B3A">
        <w:rPr>
          <w:color w:val="2D2D2D"/>
          <w:spacing w:val="2"/>
          <w:sz w:val="28"/>
          <w:szCs w:val="28"/>
        </w:rPr>
        <w:t>учреждения</w:t>
      </w:r>
      <w:r w:rsidR="00704331" w:rsidRPr="006F7B3A">
        <w:rPr>
          <w:color w:val="2D2D2D"/>
          <w:spacing w:val="2"/>
          <w:sz w:val="28"/>
          <w:szCs w:val="28"/>
        </w:rPr>
        <w:t xml:space="preserve">. </w:t>
      </w:r>
    </w:p>
    <w:p w:rsidR="00AE0155" w:rsidRPr="006F7B3A" w:rsidRDefault="00AE0155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lastRenderedPageBreak/>
        <w:tab/>
        <w:t>Социально-реабилитационный центр для несовершеннолетних осуществляет свою деятельность во взаимодействии с органами и учреждениями системы профилактики безнадзорности и правонарушений несовершеннолетних, общественными и прочими организациями.</w:t>
      </w:r>
    </w:p>
    <w:p w:rsidR="00AE0155" w:rsidRPr="006F7B3A" w:rsidRDefault="00AE0155" w:rsidP="006F7B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ab/>
      </w:r>
      <w:r w:rsidR="00A812BA" w:rsidRPr="006F7B3A">
        <w:rPr>
          <w:color w:val="2D2D2D"/>
          <w:spacing w:val="2"/>
          <w:sz w:val="28"/>
          <w:szCs w:val="28"/>
        </w:rPr>
        <w:t>Функции</w:t>
      </w:r>
      <w:r w:rsidR="005E6B64" w:rsidRPr="006F7B3A">
        <w:rPr>
          <w:color w:val="2D2D2D"/>
          <w:spacing w:val="2"/>
          <w:sz w:val="28"/>
          <w:szCs w:val="28"/>
        </w:rPr>
        <w:t xml:space="preserve"> </w:t>
      </w:r>
      <w:r w:rsidR="007F6D03" w:rsidRPr="006F7B3A">
        <w:rPr>
          <w:color w:val="2D2D2D"/>
          <w:spacing w:val="2"/>
          <w:sz w:val="28"/>
          <w:szCs w:val="28"/>
        </w:rPr>
        <w:t>СРЦ</w:t>
      </w:r>
      <w:r w:rsidRPr="006F7B3A">
        <w:rPr>
          <w:color w:val="2D2D2D"/>
          <w:spacing w:val="2"/>
          <w:sz w:val="28"/>
          <w:szCs w:val="28"/>
        </w:rPr>
        <w:t>:</w:t>
      </w:r>
      <w:r w:rsidRPr="006F7B3A">
        <w:rPr>
          <w:color w:val="2D2D2D"/>
          <w:spacing w:val="2"/>
          <w:sz w:val="28"/>
          <w:szCs w:val="28"/>
        </w:rPr>
        <w:br/>
        <w:t xml:space="preserve">а) </w:t>
      </w:r>
      <w:proofErr w:type="gramStart"/>
      <w:r w:rsidRPr="006F7B3A">
        <w:rPr>
          <w:color w:val="2D2D2D"/>
          <w:spacing w:val="2"/>
          <w:sz w:val="28"/>
          <w:szCs w:val="28"/>
        </w:rPr>
        <w:t>реабилитационная</w:t>
      </w:r>
      <w:proofErr w:type="gramEnd"/>
      <w:r w:rsidRPr="006F7B3A">
        <w:rPr>
          <w:color w:val="2D2D2D"/>
          <w:spacing w:val="2"/>
          <w:sz w:val="28"/>
          <w:szCs w:val="28"/>
        </w:rPr>
        <w:t xml:space="preserve"> -  выполнение индивидуальной программы </w:t>
      </w:r>
      <w:r w:rsidR="000B6175" w:rsidRPr="006F7B3A">
        <w:rPr>
          <w:color w:val="2D2D2D"/>
          <w:spacing w:val="2"/>
          <w:sz w:val="28"/>
          <w:szCs w:val="28"/>
        </w:rPr>
        <w:t xml:space="preserve">предоставления </w:t>
      </w:r>
      <w:r w:rsidR="00012733" w:rsidRPr="006F7B3A">
        <w:rPr>
          <w:color w:val="2D2D2D"/>
          <w:spacing w:val="2"/>
          <w:sz w:val="28"/>
          <w:szCs w:val="28"/>
        </w:rPr>
        <w:t>социальных услуг</w:t>
      </w:r>
      <w:r w:rsidRPr="006F7B3A">
        <w:rPr>
          <w:color w:val="2D2D2D"/>
          <w:spacing w:val="2"/>
          <w:sz w:val="28"/>
          <w:szCs w:val="28"/>
        </w:rPr>
        <w:t>;</w:t>
      </w:r>
    </w:p>
    <w:p w:rsidR="00AE0155" w:rsidRPr="006F7B3A" w:rsidRDefault="00AE0155" w:rsidP="006F7B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>б) профилактическая - выявление и устранение причин и условий, способствующих безнадзорности и беспризорности несовершеннолетних;</w:t>
      </w:r>
      <w:r w:rsidRPr="006F7B3A">
        <w:rPr>
          <w:color w:val="2D2D2D"/>
          <w:spacing w:val="2"/>
          <w:sz w:val="28"/>
          <w:szCs w:val="28"/>
        </w:rPr>
        <w:br/>
        <w:t>в) воспитательно-трудовая - содействие в об</w:t>
      </w:r>
      <w:r w:rsidR="00A812BA" w:rsidRPr="006F7B3A">
        <w:rPr>
          <w:color w:val="2D2D2D"/>
          <w:spacing w:val="2"/>
          <w:sz w:val="28"/>
          <w:szCs w:val="28"/>
        </w:rPr>
        <w:t xml:space="preserve">еспечении образовательных услуг </w:t>
      </w:r>
      <w:r w:rsidRPr="006F7B3A">
        <w:rPr>
          <w:color w:val="2D2D2D"/>
          <w:spacing w:val="2"/>
          <w:sz w:val="28"/>
          <w:szCs w:val="28"/>
        </w:rPr>
        <w:t>воспитанникам;</w:t>
      </w:r>
      <w:r w:rsidRPr="006F7B3A">
        <w:rPr>
          <w:color w:val="2D2D2D"/>
          <w:spacing w:val="2"/>
          <w:sz w:val="28"/>
          <w:szCs w:val="28"/>
        </w:rPr>
        <w:br/>
        <w:t xml:space="preserve">г) организационная - проведение мероприятий по повышению качества обслуживания несовершеннолетних, внедрение в практику прогрессивных форм и методов работы по обслуживанию воспитанников и оказанию услуг им и их семьям; </w:t>
      </w:r>
      <w:proofErr w:type="gramStart"/>
      <w:r w:rsidRPr="006F7B3A">
        <w:rPr>
          <w:color w:val="2D2D2D"/>
          <w:spacing w:val="2"/>
          <w:sz w:val="28"/>
          <w:szCs w:val="28"/>
        </w:rPr>
        <w:t>обеспечение организации труда сотрудников учреждения и повышение их квалификации, внедрение в практику  новых форм работы с несовершеннолетними и семьями, в которых имеются обстоятельства, которые ухудшают или могут ухудшить условия жизнедеятельности детей.;</w:t>
      </w:r>
      <w:r w:rsidRPr="006F7B3A">
        <w:rPr>
          <w:color w:val="2D2D2D"/>
          <w:spacing w:val="2"/>
          <w:sz w:val="28"/>
          <w:szCs w:val="28"/>
        </w:rPr>
        <w:br/>
        <w:t>д) консультативная - оказание помощи по социальным, бытовым, педагогическим, психологическим, правовым, медицинским  вопросам и вопросам предоставления квалифицированных социальных услуг несовершеннолетним, их семьям.</w:t>
      </w:r>
      <w:proofErr w:type="gramEnd"/>
      <w:r w:rsidRPr="006F7B3A">
        <w:rPr>
          <w:color w:val="2D2D2D"/>
          <w:spacing w:val="2"/>
          <w:sz w:val="28"/>
          <w:szCs w:val="28"/>
        </w:rPr>
        <w:br/>
      </w:r>
      <w:r w:rsidRPr="006F7B3A">
        <w:rPr>
          <w:color w:val="2D2D2D"/>
          <w:spacing w:val="2"/>
          <w:sz w:val="28"/>
          <w:szCs w:val="28"/>
        </w:rPr>
        <w:tab/>
        <w:t>СРЦ в соответствии с вышеназванными функциями оказывает социально-бытовые, социально-психологич</w:t>
      </w:r>
      <w:r w:rsidR="00B22D81" w:rsidRPr="006F7B3A">
        <w:rPr>
          <w:color w:val="2D2D2D"/>
          <w:spacing w:val="2"/>
          <w:sz w:val="28"/>
          <w:szCs w:val="28"/>
        </w:rPr>
        <w:t>еские, социально-педагогические</w:t>
      </w:r>
      <w:r w:rsidRPr="006F7B3A">
        <w:rPr>
          <w:color w:val="2D2D2D"/>
          <w:spacing w:val="2"/>
          <w:sz w:val="28"/>
          <w:szCs w:val="28"/>
        </w:rPr>
        <w:t>, социально-</w:t>
      </w:r>
      <w:r w:rsidR="00B22D81" w:rsidRPr="006F7B3A">
        <w:rPr>
          <w:color w:val="2D2D2D"/>
          <w:spacing w:val="2"/>
          <w:sz w:val="28"/>
          <w:szCs w:val="28"/>
        </w:rPr>
        <w:t xml:space="preserve">медицинские, социально-правовые, социально-трудовые, услуги в целях повышения коммуникативного потенциала получателей социальных услуг, а </w:t>
      </w:r>
      <w:r w:rsidRPr="006F7B3A">
        <w:rPr>
          <w:color w:val="2D2D2D"/>
          <w:spacing w:val="2"/>
          <w:sz w:val="28"/>
          <w:szCs w:val="28"/>
        </w:rPr>
        <w:t xml:space="preserve"> также:</w:t>
      </w:r>
    </w:p>
    <w:p w:rsidR="00AE0155" w:rsidRPr="006F7B3A" w:rsidRDefault="00AE0155" w:rsidP="006F7B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F7B3A">
        <w:rPr>
          <w:color w:val="2D2D2D"/>
          <w:spacing w:val="2"/>
          <w:sz w:val="28"/>
          <w:szCs w:val="28"/>
        </w:rPr>
        <w:t xml:space="preserve">1) </w:t>
      </w:r>
      <w:r w:rsidR="00B22D81" w:rsidRPr="006F7B3A">
        <w:rPr>
          <w:color w:val="2D2D2D"/>
          <w:spacing w:val="2"/>
          <w:sz w:val="28"/>
          <w:szCs w:val="28"/>
        </w:rPr>
        <w:t xml:space="preserve">оказывает </w:t>
      </w:r>
      <w:r w:rsidRPr="006F7B3A">
        <w:rPr>
          <w:color w:val="2D2D2D"/>
          <w:spacing w:val="2"/>
          <w:sz w:val="28"/>
          <w:szCs w:val="28"/>
        </w:rPr>
        <w:t>содействие  жизнеустройству несовершеннолетних, выполнение программы реабилитационных мероприятий ребенка и его семьи;</w:t>
      </w:r>
      <w:r w:rsidRPr="006F7B3A">
        <w:rPr>
          <w:color w:val="2D2D2D"/>
          <w:spacing w:val="2"/>
          <w:sz w:val="28"/>
          <w:szCs w:val="28"/>
        </w:rPr>
        <w:br/>
        <w:t>2</w:t>
      </w:r>
      <w:r w:rsidR="00B22D81" w:rsidRPr="006F7B3A">
        <w:rPr>
          <w:color w:val="2D2D2D"/>
          <w:spacing w:val="2"/>
          <w:sz w:val="28"/>
          <w:szCs w:val="28"/>
        </w:rPr>
        <w:t>) взаимодействует</w:t>
      </w:r>
      <w:r w:rsidRPr="006F7B3A">
        <w:rPr>
          <w:color w:val="2D2D2D"/>
          <w:spacing w:val="2"/>
          <w:sz w:val="28"/>
          <w:szCs w:val="28"/>
        </w:rPr>
        <w:t xml:space="preserve"> с органами системы профилактики безнадзорности и беспризорности,  общественными, благотворительными   и другими организациями, частными лицами  с целью устранения обстоятельств, ухудшающих условия жизнедеятельности несовершеннолетних;</w:t>
      </w:r>
      <w:r w:rsidRPr="006F7B3A">
        <w:rPr>
          <w:color w:val="2D2D2D"/>
          <w:spacing w:val="2"/>
          <w:sz w:val="28"/>
          <w:szCs w:val="28"/>
        </w:rPr>
        <w:br/>
        <w:t>3</w:t>
      </w:r>
      <w:r w:rsidR="00B22D81" w:rsidRPr="006F7B3A">
        <w:rPr>
          <w:color w:val="2D2D2D"/>
          <w:spacing w:val="2"/>
          <w:sz w:val="28"/>
          <w:szCs w:val="28"/>
        </w:rPr>
        <w:t xml:space="preserve">) </w:t>
      </w:r>
      <w:r w:rsidR="00B22D81" w:rsidRPr="006F7B3A">
        <w:rPr>
          <w:spacing w:val="2"/>
          <w:sz w:val="28"/>
          <w:szCs w:val="28"/>
        </w:rPr>
        <w:t>обеспечивает правовую и психолого-педагогическую подготовку</w:t>
      </w:r>
      <w:r w:rsidRPr="006F7B3A">
        <w:rPr>
          <w:spacing w:val="2"/>
          <w:sz w:val="28"/>
          <w:szCs w:val="28"/>
        </w:rPr>
        <w:t xml:space="preserve"> несовершеннолетних, оставшихся</w:t>
      </w:r>
      <w:r w:rsidRPr="006F7B3A">
        <w:rPr>
          <w:color w:val="FF0000"/>
          <w:spacing w:val="2"/>
          <w:sz w:val="28"/>
          <w:szCs w:val="28"/>
        </w:rPr>
        <w:t xml:space="preserve"> </w:t>
      </w:r>
      <w:r w:rsidRPr="006F7B3A">
        <w:rPr>
          <w:spacing w:val="2"/>
          <w:sz w:val="28"/>
          <w:szCs w:val="28"/>
        </w:rPr>
        <w:t>б</w:t>
      </w:r>
      <w:r w:rsidRPr="006F7B3A">
        <w:rPr>
          <w:color w:val="2D2D2D"/>
          <w:spacing w:val="2"/>
          <w:sz w:val="28"/>
          <w:szCs w:val="28"/>
        </w:rPr>
        <w:t>ез попечения родителей, к приему в семью и другим формам устройства;</w:t>
      </w:r>
      <w:proofErr w:type="gramEnd"/>
    </w:p>
    <w:p w:rsidR="00AE0155" w:rsidRPr="006F7B3A" w:rsidRDefault="007F6D03" w:rsidP="006F7B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>4</w:t>
      </w:r>
      <w:r w:rsidR="00AE0155" w:rsidRPr="006F7B3A">
        <w:rPr>
          <w:color w:val="2D2D2D"/>
          <w:spacing w:val="2"/>
          <w:sz w:val="28"/>
          <w:szCs w:val="28"/>
        </w:rPr>
        <w:t xml:space="preserve">) </w:t>
      </w:r>
      <w:r w:rsidR="00B22D81" w:rsidRPr="006F7B3A">
        <w:rPr>
          <w:color w:val="2D2D2D"/>
          <w:spacing w:val="2"/>
          <w:sz w:val="28"/>
          <w:szCs w:val="28"/>
        </w:rPr>
        <w:t>содействует</w:t>
      </w:r>
      <w:r w:rsidR="00AE0155" w:rsidRPr="006F7B3A">
        <w:rPr>
          <w:color w:val="2D2D2D"/>
          <w:spacing w:val="2"/>
          <w:sz w:val="28"/>
          <w:szCs w:val="28"/>
        </w:rPr>
        <w:t xml:space="preserve"> несовершеннолетним в профессиональной ориентации и получ</w:t>
      </w:r>
      <w:r w:rsidR="0059649A" w:rsidRPr="006F7B3A">
        <w:rPr>
          <w:color w:val="2D2D2D"/>
          <w:spacing w:val="2"/>
          <w:sz w:val="28"/>
          <w:szCs w:val="28"/>
        </w:rPr>
        <w:t>ении образования, специальности;</w:t>
      </w:r>
    </w:p>
    <w:p w:rsidR="0059649A" w:rsidRPr="006F7B3A" w:rsidRDefault="0059649A" w:rsidP="006F7B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>5) оказывает услуги по социальному сопровождению семей с детьми;</w:t>
      </w:r>
    </w:p>
    <w:p w:rsidR="00B22D81" w:rsidRPr="006F7B3A" w:rsidRDefault="0059649A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>6</w:t>
      </w:r>
      <w:r w:rsidR="00AE0155" w:rsidRPr="006F7B3A">
        <w:rPr>
          <w:color w:val="2D2D2D"/>
          <w:spacing w:val="2"/>
          <w:sz w:val="28"/>
          <w:szCs w:val="28"/>
        </w:rPr>
        <w:t>) о</w:t>
      </w:r>
      <w:r w:rsidR="00B22D81" w:rsidRPr="006F7B3A">
        <w:rPr>
          <w:color w:val="2D2D2D"/>
          <w:spacing w:val="2"/>
          <w:sz w:val="28"/>
          <w:szCs w:val="28"/>
        </w:rPr>
        <w:t>казывает медицинскую</w:t>
      </w:r>
      <w:r w:rsidR="00850A55" w:rsidRPr="006F7B3A">
        <w:rPr>
          <w:color w:val="2D2D2D"/>
          <w:spacing w:val="2"/>
          <w:sz w:val="28"/>
          <w:szCs w:val="28"/>
        </w:rPr>
        <w:t xml:space="preserve"> помощь</w:t>
      </w:r>
      <w:r w:rsidR="00AE0155" w:rsidRPr="006F7B3A">
        <w:rPr>
          <w:color w:val="2D2D2D"/>
          <w:spacing w:val="2"/>
          <w:sz w:val="28"/>
          <w:szCs w:val="28"/>
        </w:rPr>
        <w:t xml:space="preserve"> в соответствии с медицинской лицензией</w:t>
      </w:r>
      <w:r w:rsidRPr="006F7B3A">
        <w:rPr>
          <w:color w:val="2D2D2D"/>
          <w:spacing w:val="2"/>
          <w:sz w:val="28"/>
          <w:szCs w:val="28"/>
        </w:rPr>
        <w:t>;</w:t>
      </w:r>
    </w:p>
    <w:p w:rsidR="0059649A" w:rsidRPr="006F7B3A" w:rsidRDefault="0059649A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F7B3A">
        <w:rPr>
          <w:color w:val="2D2D2D"/>
          <w:spacing w:val="2"/>
          <w:sz w:val="28"/>
          <w:szCs w:val="28"/>
        </w:rPr>
        <w:t xml:space="preserve">7) </w:t>
      </w:r>
      <w:r w:rsidR="0040771F" w:rsidRPr="006F7B3A">
        <w:rPr>
          <w:color w:val="2D2D2D"/>
          <w:spacing w:val="2"/>
          <w:sz w:val="28"/>
          <w:szCs w:val="28"/>
        </w:rPr>
        <w:t xml:space="preserve">обучает воспитанников </w:t>
      </w:r>
      <w:r w:rsidRPr="006F7B3A">
        <w:rPr>
          <w:color w:val="2D2D2D"/>
          <w:spacing w:val="2"/>
          <w:sz w:val="28"/>
          <w:szCs w:val="28"/>
        </w:rPr>
        <w:t>по дополн</w:t>
      </w:r>
      <w:r w:rsidR="0040771F" w:rsidRPr="006F7B3A">
        <w:rPr>
          <w:color w:val="2D2D2D"/>
          <w:spacing w:val="2"/>
          <w:sz w:val="28"/>
          <w:szCs w:val="28"/>
        </w:rPr>
        <w:t>ительным общеразвивающим программам</w:t>
      </w:r>
      <w:r w:rsidRPr="006F7B3A">
        <w:rPr>
          <w:color w:val="2D2D2D"/>
          <w:spacing w:val="2"/>
          <w:sz w:val="28"/>
          <w:szCs w:val="28"/>
        </w:rPr>
        <w:t>.</w:t>
      </w:r>
    </w:p>
    <w:p w:rsidR="0059649A" w:rsidRPr="006F7B3A" w:rsidRDefault="0059649A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6078BD" w:rsidRPr="006F7B3A" w:rsidRDefault="006078BD" w:rsidP="006F7B3A">
      <w:pPr>
        <w:pStyle w:val="headertexttopleveltextcentertext"/>
        <w:shd w:val="clear" w:color="auto" w:fill="FFFFFF"/>
        <w:tabs>
          <w:tab w:val="left" w:pos="3402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466BA" w:rsidRPr="006F7B3A" w:rsidRDefault="00B466BA" w:rsidP="006F7B3A">
      <w:pPr>
        <w:pStyle w:val="headertexttopleveltextcentertext"/>
        <w:shd w:val="clear" w:color="auto" w:fill="FFFFFF"/>
        <w:tabs>
          <w:tab w:val="left" w:pos="3402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466BA" w:rsidRPr="006F7B3A" w:rsidRDefault="00B466BA" w:rsidP="006F7B3A">
      <w:pPr>
        <w:pStyle w:val="headertexttopleveltextcentertext"/>
        <w:shd w:val="clear" w:color="auto" w:fill="FFFFFF"/>
        <w:tabs>
          <w:tab w:val="left" w:pos="3402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50A55" w:rsidRPr="006F7B3A" w:rsidRDefault="00A6168D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6F7B3A">
        <w:rPr>
          <w:b/>
          <w:bCs/>
          <w:color w:val="2D2D2D"/>
          <w:spacing w:val="2"/>
          <w:sz w:val="28"/>
          <w:szCs w:val="28"/>
        </w:rPr>
        <w:tab/>
      </w:r>
      <w:r w:rsidR="00C65686" w:rsidRPr="006F7B3A">
        <w:rPr>
          <w:b/>
          <w:bCs/>
          <w:color w:val="2D2D2D"/>
          <w:spacing w:val="2"/>
          <w:sz w:val="28"/>
          <w:szCs w:val="28"/>
        </w:rPr>
        <w:t>1.1</w:t>
      </w:r>
      <w:r w:rsidR="00B22D81" w:rsidRPr="006F7B3A">
        <w:rPr>
          <w:b/>
          <w:bCs/>
          <w:color w:val="2D2D2D"/>
          <w:spacing w:val="2"/>
          <w:sz w:val="28"/>
          <w:szCs w:val="28"/>
        </w:rPr>
        <w:t xml:space="preserve">. Информация  </w:t>
      </w:r>
      <w:r w:rsidR="00850A55" w:rsidRPr="006F7B3A">
        <w:rPr>
          <w:b/>
          <w:bCs/>
          <w:color w:val="2D2D2D"/>
          <w:spacing w:val="2"/>
          <w:sz w:val="28"/>
          <w:szCs w:val="28"/>
        </w:rPr>
        <w:t>об условиях содержания детей</w:t>
      </w:r>
      <w:r w:rsidR="00870061" w:rsidRPr="006F7B3A">
        <w:rPr>
          <w:b/>
          <w:bCs/>
          <w:color w:val="2D2D2D"/>
          <w:spacing w:val="2"/>
          <w:sz w:val="28"/>
          <w:szCs w:val="28"/>
        </w:rPr>
        <w:t xml:space="preserve"> и </w:t>
      </w:r>
      <w:r w:rsidR="00850A55" w:rsidRPr="006F7B3A">
        <w:rPr>
          <w:b/>
          <w:bCs/>
          <w:color w:val="2D2D2D"/>
          <w:spacing w:val="2"/>
          <w:sz w:val="28"/>
          <w:szCs w:val="28"/>
        </w:rPr>
        <w:t>воспитания</w:t>
      </w:r>
      <w:r w:rsidR="00870061" w:rsidRPr="006F7B3A">
        <w:rPr>
          <w:b/>
          <w:bCs/>
          <w:color w:val="2D2D2D"/>
          <w:spacing w:val="2"/>
          <w:sz w:val="28"/>
          <w:szCs w:val="28"/>
        </w:rPr>
        <w:t xml:space="preserve"> детей.</w:t>
      </w:r>
    </w:p>
    <w:p w:rsidR="00850A55" w:rsidRPr="006F7B3A" w:rsidRDefault="00A6168D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6F7B3A">
        <w:rPr>
          <w:b/>
          <w:bCs/>
          <w:color w:val="2D2D2D"/>
          <w:spacing w:val="2"/>
          <w:sz w:val="28"/>
          <w:szCs w:val="28"/>
        </w:rPr>
        <w:tab/>
      </w:r>
      <w:r w:rsidR="00C65686" w:rsidRPr="006F7B3A">
        <w:rPr>
          <w:b/>
          <w:bCs/>
          <w:color w:val="2D2D2D"/>
          <w:spacing w:val="2"/>
          <w:sz w:val="28"/>
          <w:szCs w:val="28"/>
        </w:rPr>
        <w:t>1.1.1</w:t>
      </w:r>
      <w:r w:rsidR="00870061" w:rsidRPr="006F7B3A">
        <w:rPr>
          <w:b/>
          <w:bCs/>
          <w:color w:val="2D2D2D"/>
          <w:spacing w:val="2"/>
          <w:sz w:val="28"/>
          <w:szCs w:val="28"/>
        </w:rPr>
        <w:t>.</w:t>
      </w:r>
      <w:r w:rsidR="00850A55" w:rsidRPr="006F7B3A">
        <w:rPr>
          <w:b/>
          <w:bCs/>
          <w:color w:val="2D2D2D"/>
          <w:spacing w:val="2"/>
          <w:sz w:val="28"/>
          <w:szCs w:val="28"/>
        </w:rPr>
        <w:t>Отделение социальной реабилитации (стационар)</w:t>
      </w:r>
    </w:p>
    <w:p w:rsidR="00850A55" w:rsidRPr="006F7B3A" w:rsidRDefault="00850A55" w:rsidP="006F7B3A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6F7B3A">
        <w:rPr>
          <w:b/>
          <w:bCs/>
          <w:color w:val="2D2D2D"/>
          <w:spacing w:val="2"/>
          <w:sz w:val="28"/>
          <w:szCs w:val="28"/>
        </w:rPr>
        <w:t xml:space="preserve"> </w:t>
      </w:r>
      <w:r w:rsidRPr="006F7B3A">
        <w:rPr>
          <w:b/>
          <w:bCs/>
          <w:color w:val="2D2D2D"/>
          <w:spacing w:val="2"/>
          <w:sz w:val="28"/>
          <w:szCs w:val="28"/>
        </w:rPr>
        <w:tab/>
      </w:r>
      <w:r w:rsidRPr="006F7B3A">
        <w:rPr>
          <w:sz w:val="28"/>
          <w:szCs w:val="28"/>
        </w:rPr>
        <w:t>Отделение социальной реабилитации является подразделением государственного бюджетного учреждения социального обслуживания  населения Ростовской области «Социально-реабилитационный центр для несовершеннолетних г. Ростова-на-Дону», рассчитано  на 49 мест, включая приемное отделение на 7 мест</w:t>
      </w:r>
      <w:r w:rsidR="00A14EFC" w:rsidRPr="006F7B3A">
        <w:rPr>
          <w:sz w:val="28"/>
          <w:szCs w:val="28"/>
        </w:rPr>
        <w:t>, возраст воспитанников от 3-х до 18-ти лет.</w:t>
      </w:r>
    </w:p>
    <w:p w:rsidR="00850A55" w:rsidRPr="006F7B3A" w:rsidRDefault="00850A55" w:rsidP="006F7B3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D8259A" w:rsidRPr="006F7B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7B3A">
        <w:rPr>
          <w:rFonts w:ascii="Times New Roman" w:hAnsi="Times New Roman" w:cs="Times New Roman"/>
          <w:sz w:val="28"/>
          <w:szCs w:val="28"/>
        </w:rPr>
        <w:t>Основными задачами отделения социальной реабилитации, являются: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 обеспечение временного проживания (содержания) и оказание социальных услуг несовершеннолетним, оставшимся без попеч</w:t>
      </w:r>
      <w:r w:rsidR="00A14EFC" w:rsidRPr="006F7B3A">
        <w:rPr>
          <w:rFonts w:ascii="Times New Roman" w:hAnsi="Times New Roman" w:cs="Times New Roman"/>
          <w:sz w:val="28"/>
          <w:szCs w:val="28"/>
        </w:rPr>
        <w:t>ения ро</w:t>
      </w:r>
      <w:r w:rsidRPr="006F7B3A">
        <w:rPr>
          <w:rFonts w:ascii="Times New Roman" w:hAnsi="Times New Roman" w:cs="Times New Roman"/>
          <w:sz w:val="28"/>
          <w:szCs w:val="28"/>
        </w:rPr>
        <w:t>д</w:t>
      </w:r>
      <w:r w:rsidR="00A14EFC" w:rsidRPr="006F7B3A">
        <w:rPr>
          <w:rFonts w:ascii="Times New Roman" w:hAnsi="Times New Roman" w:cs="Times New Roman"/>
          <w:sz w:val="28"/>
          <w:szCs w:val="28"/>
        </w:rPr>
        <w:t>и</w:t>
      </w:r>
      <w:r w:rsidRPr="006F7B3A">
        <w:rPr>
          <w:rFonts w:ascii="Times New Roman" w:hAnsi="Times New Roman" w:cs="Times New Roman"/>
          <w:sz w:val="28"/>
          <w:szCs w:val="28"/>
        </w:rPr>
        <w:t>т</w:t>
      </w:r>
      <w:r w:rsidR="00A14EFC" w:rsidRPr="006F7B3A">
        <w:rPr>
          <w:rFonts w:ascii="Times New Roman" w:hAnsi="Times New Roman" w:cs="Times New Roman"/>
          <w:sz w:val="28"/>
          <w:szCs w:val="28"/>
        </w:rPr>
        <w:t>ел</w:t>
      </w:r>
      <w:r w:rsidRPr="006F7B3A">
        <w:rPr>
          <w:rFonts w:ascii="Times New Roman" w:hAnsi="Times New Roman" w:cs="Times New Roman"/>
          <w:sz w:val="28"/>
          <w:szCs w:val="28"/>
        </w:rPr>
        <w:t>ей, и детям из семей, имеющих обстоятельства,</w:t>
      </w:r>
      <w:r w:rsidR="00C11C32" w:rsidRPr="006F7B3A">
        <w:rPr>
          <w:rFonts w:ascii="Times New Roman" w:hAnsi="Times New Roman" w:cs="Times New Roman"/>
          <w:sz w:val="28"/>
          <w:szCs w:val="28"/>
        </w:rPr>
        <w:t xml:space="preserve"> ухудшающие  условия</w:t>
      </w:r>
      <w:r w:rsidRPr="006F7B3A">
        <w:rPr>
          <w:rFonts w:ascii="Times New Roman" w:hAnsi="Times New Roman" w:cs="Times New Roman"/>
          <w:sz w:val="28"/>
          <w:szCs w:val="28"/>
        </w:rPr>
        <w:t xml:space="preserve"> их жизнедеятельности  в условиях стационара.</w:t>
      </w:r>
    </w:p>
    <w:p w:rsidR="00850A55" w:rsidRPr="006F7B3A" w:rsidRDefault="00C7250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0A55" w:rsidRPr="006F7B3A">
        <w:rPr>
          <w:rFonts w:ascii="Times New Roman" w:hAnsi="Times New Roman" w:cs="Times New Roman"/>
          <w:sz w:val="28"/>
          <w:szCs w:val="28"/>
        </w:rPr>
        <w:t>Несовершеннолетние, помещенные в отделение социальной реабилитации, находятся на полном государственном обеспечении, включающим в себя предоставление бесплатного питания, бесплатных комплектов одежды, обуви, мягкого инвентаря, бесплатного проживания, медицинского обслуживания, им оказываются бесплатные социальные услуги.</w:t>
      </w:r>
      <w:proofErr w:type="gramEnd"/>
    </w:p>
    <w:p w:rsidR="00850A55" w:rsidRPr="006F7B3A" w:rsidRDefault="00A6168D" w:rsidP="006F7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6AFF" w:rsidRPr="006F7B3A">
        <w:rPr>
          <w:rFonts w:ascii="Times New Roman" w:hAnsi="Times New Roman" w:cs="Times New Roman"/>
          <w:b/>
          <w:bCs/>
          <w:sz w:val="28"/>
          <w:szCs w:val="28"/>
        </w:rPr>
        <w:t>1.1.2.</w:t>
      </w:r>
      <w:r w:rsidR="00850A55" w:rsidRPr="006F7B3A">
        <w:rPr>
          <w:rFonts w:ascii="Times New Roman" w:hAnsi="Times New Roman" w:cs="Times New Roman"/>
          <w:b/>
          <w:bCs/>
          <w:sz w:val="28"/>
          <w:szCs w:val="28"/>
        </w:rPr>
        <w:t>В приемном отделении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обеспечивается: круглосуточный прием, сбор необходимых документов, проведение первичного медицинского осмотра, организация медицинского обследования (в случае необходимости), первичная санитарная обработка,  оказание доврачебной помощи,  оказание первичной психологической помощи несовершеннолетним, оказание социальных услуг несовершеннолетним</w:t>
      </w:r>
      <w:r w:rsidR="008E6168" w:rsidRPr="006F7B3A">
        <w:rPr>
          <w:rFonts w:ascii="Times New Roman" w:hAnsi="Times New Roman" w:cs="Times New Roman"/>
          <w:sz w:val="28"/>
          <w:szCs w:val="28"/>
        </w:rPr>
        <w:t>.</w:t>
      </w:r>
    </w:p>
    <w:p w:rsidR="00850A55" w:rsidRPr="006F7B3A" w:rsidRDefault="00A6168D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6AFF" w:rsidRPr="006F7B3A">
        <w:rPr>
          <w:rFonts w:ascii="Times New Roman" w:hAnsi="Times New Roman" w:cs="Times New Roman"/>
          <w:b/>
          <w:bCs/>
          <w:sz w:val="28"/>
          <w:szCs w:val="28"/>
        </w:rPr>
        <w:t>1.1.3.</w:t>
      </w:r>
      <w:r w:rsidR="00850A55" w:rsidRPr="006F7B3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850A55" w:rsidRPr="006F7B3A">
        <w:rPr>
          <w:rFonts w:ascii="Times New Roman" w:hAnsi="Times New Roman" w:cs="Times New Roman"/>
          <w:b/>
          <w:bCs/>
          <w:sz w:val="28"/>
          <w:szCs w:val="28"/>
        </w:rPr>
        <w:t>отделении социальной реабилитации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1)</w:t>
      </w:r>
      <w:r w:rsidR="00870061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sz w:val="28"/>
          <w:szCs w:val="28"/>
        </w:rPr>
        <w:t xml:space="preserve">содержание детей и создание условий </w:t>
      </w:r>
      <w:r w:rsidR="008E6168" w:rsidRPr="006F7B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F7B3A">
        <w:rPr>
          <w:rFonts w:ascii="Times New Roman" w:hAnsi="Times New Roman" w:cs="Times New Roman"/>
          <w:sz w:val="28"/>
          <w:szCs w:val="28"/>
        </w:rPr>
        <w:t xml:space="preserve">их пребывания, приближенных к 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 xml:space="preserve"> и обеспечивающих безопасность детей;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2) помещение детей  в отделение социальной реабилитации 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 </w:t>
      </w:r>
      <w:hyperlink r:id="rId9" w:anchor="block_12" w:history="1">
        <w:r w:rsidRPr="006F7B3A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F7B3A">
        <w:rPr>
          <w:rFonts w:ascii="Times New Roman" w:hAnsi="Times New Roman" w:cs="Times New Roman"/>
          <w:sz w:val="28"/>
          <w:szCs w:val="28"/>
        </w:rPr>
        <w:t xml:space="preserve"> Федерального закона "Об опеке и попечительстве";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3) уход за детьми, организация физического развития детей с учетом возраста и индивидуальных особенностей,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 с привлечением детей к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труду</w:t>
      </w:r>
      <w:r w:rsidR="0040771F" w:rsidRPr="006F7B3A">
        <w:rPr>
          <w:rFonts w:ascii="Times New Roman" w:hAnsi="Times New Roman" w:cs="Times New Roman"/>
          <w:sz w:val="28"/>
          <w:szCs w:val="28"/>
        </w:rPr>
        <w:t xml:space="preserve">,   занятиями </w:t>
      </w:r>
      <w:r w:rsidRPr="006F7B3A">
        <w:rPr>
          <w:rFonts w:ascii="Times New Roman" w:hAnsi="Times New Roman" w:cs="Times New Roman"/>
          <w:sz w:val="28"/>
          <w:szCs w:val="28"/>
        </w:rPr>
        <w:t xml:space="preserve">  в учебных мастерских, привлечением к  мероприятиям по благоустройству территории;</w:t>
      </w:r>
    </w:p>
    <w:p w:rsidR="007F6D03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4) организация 6-ти разового питания в соответствии с утвержденными нормами; </w:t>
      </w:r>
    </w:p>
    <w:p w:rsidR="00850A55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0A55" w:rsidRPr="006F7B3A">
        <w:rPr>
          <w:rFonts w:ascii="Times New Roman" w:hAnsi="Times New Roman" w:cs="Times New Roman"/>
          <w:sz w:val="28"/>
          <w:szCs w:val="28"/>
        </w:rPr>
        <w:t>) оказание социальных услуг несовершеннолетним в соот</w:t>
      </w:r>
      <w:r w:rsidR="00D03869" w:rsidRPr="006F7B3A">
        <w:rPr>
          <w:rFonts w:ascii="Times New Roman" w:hAnsi="Times New Roman" w:cs="Times New Roman"/>
          <w:sz w:val="28"/>
          <w:szCs w:val="28"/>
        </w:rPr>
        <w:t>ветствии с Положением об отделении  социальной реабилитации</w:t>
      </w:r>
      <w:r w:rsidR="00850A55" w:rsidRPr="006F7B3A">
        <w:rPr>
          <w:rFonts w:ascii="Times New Roman" w:hAnsi="Times New Roman" w:cs="Times New Roman"/>
          <w:sz w:val="28"/>
          <w:szCs w:val="28"/>
        </w:rPr>
        <w:t>;</w:t>
      </w:r>
    </w:p>
    <w:p w:rsidR="00850A55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6</w:t>
      </w:r>
      <w:r w:rsidR="00850A55" w:rsidRPr="006F7B3A">
        <w:rPr>
          <w:rFonts w:ascii="Times New Roman" w:hAnsi="Times New Roman" w:cs="Times New Roman"/>
          <w:sz w:val="28"/>
          <w:szCs w:val="28"/>
        </w:rPr>
        <w:t>) деятельность по предупреждению нарушения личных неимущественных и имущественных прав детей,  восстановление их нарушенных прав  и представление их интересов  в отношениях с любыми физическими и юридическими лицами, в том числе в судах;</w:t>
      </w:r>
    </w:p>
    <w:p w:rsidR="00850A55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7</w:t>
      </w:r>
      <w:r w:rsidR="00850A55" w:rsidRPr="006F7B3A">
        <w:rPr>
          <w:rFonts w:ascii="Times New Roman" w:hAnsi="Times New Roman" w:cs="Times New Roman"/>
          <w:sz w:val="28"/>
          <w:szCs w:val="28"/>
        </w:rPr>
        <w:t>)  консультативная, психологическая, педагогическая, юридическая, социальная и иная помощь родителям (опекунам, попечителям) детей в целях профилактики отказа родителей (опекунов, попечителей) 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850A55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8</w:t>
      </w:r>
      <w:r w:rsidR="00850A55" w:rsidRPr="006F7B3A">
        <w:rPr>
          <w:rFonts w:ascii="Times New Roman" w:hAnsi="Times New Roman" w:cs="Times New Roman"/>
          <w:sz w:val="28"/>
          <w:szCs w:val="28"/>
        </w:rPr>
        <w:t>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</w:t>
      </w:r>
    </w:p>
    <w:p w:rsidR="00850A55" w:rsidRPr="006F7B3A" w:rsidRDefault="0040771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9</w:t>
      </w:r>
      <w:r w:rsidR="00850A55" w:rsidRPr="006F7B3A">
        <w:rPr>
          <w:rFonts w:ascii="Times New Roman" w:hAnsi="Times New Roman" w:cs="Times New Roman"/>
          <w:sz w:val="28"/>
          <w:szCs w:val="28"/>
        </w:rPr>
        <w:t>) подготовка детей к усыновлению (удочерению) и передаче под опеку (попечительство);</w:t>
      </w:r>
    </w:p>
    <w:p w:rsidR="00850A55" w:rsidRPr="006F7B3A" w:rsidRDefault="0040771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10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) психолого-медико-педагогическая реабилитация детей, в том числе реализация мероприятий по оказанию детям, находящимся в отделении, психологической, педагогической помощи, включая организацию психопрофилактической и </w:t>
      </w:r>
      <w:proofErr w:type="spellStart"/>
      <w:r w:rsidR="00850A55" w:rsidRPr="006F7B3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850A55" w:rsidRPr="006F7B3A">
        <w:rPr>
          <w:rFonts w:ascii="Times New Roman" w:hAnsi="Times New Roman" w:cs="Times New Roman"/>
          <w:sz w:val="28"/>
          <w:szCs w:val="28"/>
        </w:rPr>
        <w:t xml:space="preserve"> работы, психологической помощи детям, возвращенным в отделение после устройства на воспитание в семью;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</w:t>
      </w:r>
      <w:r w:rsidR="0040771F" w:rsidRPr="006F7B3A">
        <w:rPr>
          <w:rFonts w:ascii="Times New Roman" w:hAnsi="Times New Roman" w:cs="Times New Roman"/>
          <w:sz w:val="28"/>
          <w:szCs w:val="28"/>
        </w:rPr>
        <w:t>1</w:t>
      </w:r>
      <w:r w:rsidRPr="006F7B3A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оптимального физического и нервно-психического развития детей;</w:t>
      </w:r>
    </w:p>
    <w:p w:rsidR="00850A55" w:rsidRPr="006F7B3A" w:rsidRDefault="0040771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12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) оказание </w:t>
      </w:r>
      <w:r w:rsidR="00850A55" w:rsidRPr="006F7B3A">
        <w:rPr>
          <w:rFonts w:ascii="Times New Roman" w:hAnsi="Times New Roman" w:cs="Times New Roman"/>
          <w:bCs/>
          <w:sz w:val="28"/>
          <w:szCs w:val="28"/>
        </w:rPr>
        <w:t>медицинской помощи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870061" w:rsidRPr="006F7B3A">
        <w:rPr>
          <w:rFonts w:ascii="Times New Roman" w:hAnsi="Times New Roman" w:cs="Times New Roman"/>
          <w:sz w:val="28"/>
          <w:szCs w:val="28"/>
        </w:rPr>
        <w:t>етствии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с</w:t>
      </w:r>
      <w:r w:rsidR="00870061" w:rsidRPr="006F7B3A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лицензией</w:t>
      </w:r>
      <w:r w:rsidR="00870061" w:rsidRPr="006F7B3A">
        <w:rPr>
          <w:rFonts w:ascii="Times New Roman" w:hAnsi="Times New Roman" w:cs="Times New Roman"/>
          <w:sz w:val="28"/>
          <w:szCs w:val="28"/>
        </w:rPr>
        <w:t xml:space="preserve"> и договором об оказании медицинских </w:t>
      </w:r>
      <w:proofErr w:type="gramStart"/>
      <w:r w:rsidR="00870061" w:rsidRPr="006F7B3A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5D3E24" w:rsidRPr="006F7B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D3E24" w:rsidRPr="006F7B3A">
        <w:rPr>
          <w:rFonts w:ascii="Times New Roman" w:hAnsi="Times New Roman" w:cs="Times New Roman"/>
          <w:sz w:val="28"/>
          <w:szCs w:val="28"/>
        </w:rPr>
        <w:t>/н от 29.12.2018</w:t>
      </w:r>
      <w:r w:rsidR="00870061" w:rsidRPr="006F7B3A">
        <w:rPr>
          <w:rFonts w:ascii="Times New Roman" w:hAnsi="Times New Roman" w:cs="Times New Roman"/>
          <w:sz w:val="28"/>
          <w:szCs w:val="28"/>
        </w:rPr>
        <w:t xml:space="preserve"> г. с Муниципальным бюджетным учреждением здравоохранения «Детской городской поликлиникой №18 г. Ростова-на-Дону»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, 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 </w:t>
      </w:r>
    </w:p>
    <w:p w:rsidR="00850A55" w:rsidRPr="006F7B3A" w:rsidRDefault="00C139E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13</w:t>
      </w:r>
      <w:r w:rsidR="00850A55" w:rsidRPr="006F7B3A">
        <w:rPr>
          <w:rFonts w:ascii="Times New Roman" w:hAnsi="Times New Roman" w:cs="Times New Roman"/>
          <w:sz w:val="28"/>
          <w:szCs w:val="28"/>
        </w:rPr>
        <w:t>) органи</w:t>
      </w:r>
      <w:r w:rsidRPr="006F7B3A">
        <w:rPr>
          <w:rFonts w:ascii="Times New Roman" w:hAnsi="Times New Roman" w:cs="Times New Roman"/>
          <w:sz w:val="28"/>
          <w:szCs w:val="28"/>
        </w:rPr>
        <w:t>зация, обеспечение и оптимизация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 санитарно-гигиенического и противоэпидемического режимов, режима дня, рационального питания и двигательного режима детей;</w:t>
      </w:r>
    </w:p>
    <w:p w:rsidR="00850A55" w:rsidRPr="006F7B3A" w:rsidRDefault="00C139E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14</w:t>
      </w:r>
      <w:r w:rsidR="00850A55" w:rsidRPr="006F7B3A">
        <w:rPr>
          <w:rFonts w:ascii="Times New Roman" w:hAnsi="Times New Roman" w:cs="Times New Roman"/>
          <w:sz w:val="28"/>
          <w:szCs w:val="28"/>
        </w:rPr>
        <w:t>)  составление и реализация  в целях обеспечения и защиты прав и законных интересов детей, в том числе права жить и воспитываться в семье,  индивидуального плана  развития и жизнеустройства  воспитанников;</w:t>
      </w:r>
    </w:p>
    <w:p w:rsidR="00850A55" w:rsidRPr="006F7B3A" w:rsidRDefault="00850A5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</w:t>
      </w:r>
      <w:r w:rsidR="00C139E5" w:rsidRPr="006F7B3A">
        <w:rPr>
          <w:rFonts w:ascii="Times New Roman" w:hAnsi="Times New Roman" w:cs="Times New Roman"/>
          <w:sz w:val="28"/>
          <w:szCs w:val="28"/>
        </w:rPr>
        <w:t>5</w:t>
      </w:r>
      <w:r w:rsidRPr="006F7B3A">
        <w:rPr>
          <w:rFonts w:ascii="Times New Roman" w:hAnsi="Times New Roman" w:cs="Times New Roman"/>
          <w:sz w:val="28"/>
          <w:szCs w:val="28"/>
        </w:rPr>
        <w:t>) оказание детям квалифицированной помощи в обучении и коррекции имеющихся проблем в развитии;</w:t>
      </w:r>
    </w:p>
    <w:p w:rsidR="00850A55" w:rsidRPr="006F7B3A" w:rsidRDefault="00C139E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16</w:t>
      </w:r>
      <w:r w:rsidR="00850A55" w:rsidRPr="006F7B3A">
        <w:rPr>
          <w:rFonts w:ascii="Times New Roman" w:hAnsi="Times New Roman" w:cs="Times New Roman"/>
          <w:sz w:val="28"/>
          <w:szCs w:val="28"/>
        </w:rPr>
        <w:t>) ведение в установленном порядке личных дел детей;</w:t>
      </w:r>
    </w:p>
    <w:p w:rsidR="00850A55" w:rsidRPr="006F7B3A" w:rsidRDefault="00C139E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17</w:t>
      </w:r>
      <w:r w:rsidR="00850A55" w:rsidRPr="006F7B3A">
        <w:rPr>
          <w:rFonts w:ascii="Times New Roman" w:hAnsi="Times New Roman" w:cs="Times New Roman"/>
          <w:sz w:val="28"/>
          <w:szCs w:val="28"/>
        </w:rPr>
        <w:t xml:space="preserve">) взаимодействие с органами опеки и попечительства, органами, осуществляющими управление в сфере образования, органами управления в </w:t>
      </w:r>
      <w:r w:rsidR="00850A55" w:rsidRPr="006F7B3A">
        <w:rPr>
          <w:rFonts w:ascii="Times New Roman" w:hAnsi="Times New Roman" w:cs="Times New Roman"/>
          <w:sz w:val="28"/>
          <w:szCs w:val="28"/>
        </w:rPr>
        <w:lastRenderedPageBreak/>
        <w:t>сфере здравоохранения, органами социальной защиты населения и иными органами, организациями и службами;</w:t>
      </w:r>
    </w:p>
    <w:p w:rsidR="008E6168" w:rsidRPr="006F7B3A" w:rsidRDefault="00C139E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18</w:t>
      </w:r>
      <w:r w:rsidR="00850A55" w:rsidRPr="006F7B3A">
        <w:rPr>
          <w:rFonts w:ascii="Times New Roman" w:hAnsi="Times New Roman" w:cs="Times New Roman"/>
          <w:sz w:val="28"/>
          <w:szCs w:val="28"/>
        </w:rPr>
        <w:t>) взаимодействие 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</w:t>
      </w:r>
      <w:r w:rsidR="004C666E" w:rsidRPr="006F7B3A">
        <w:rPr>
          <w:rFonts w:ascii="Times New Roman" w:hAnsi="Times New Roman" w:cs="Times New Roman"/>
          <w:sz w:val="28"/>
          <w:szCs w:val="28"/>
        </w:rPr>
        <w:t xml:space="preserve"> - добровольцами (волонтерами).</w:t>
      </w:r>
    </w:p>
    <w:p w:rsidR="00374433" w:rsidRPr="006F7B3A" w:rsidRDefault="0037443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1.1.4.В</w:t>
      </w:r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отделении перевозки </w:t>
      </w:r>
      <w:r w:rsidRPr="006F7B3A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Pr="006F7B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создание оптимальных условий для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обнаруженных на территории Ростовской области, к месту  проживания семьи или к месту нахождения  специализированного учреждения.</w:t>
      </w:r>
    </w:p>
    <w:p w:rsidR="00C71A59" w:rsidRPr="006F7B3A" w:rsidRDefault="00C16C28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1.1.5</w:t>
      </w:r>
      <w:r w:rsidR="00AE6AFF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168" w:rsidRPr="006F7B3A">
        <w:rPr>
          <w:rFonts w:ascii="Times New Roman" w:hAnsi="Times New Roman" w:cs="Times New Roman"/>
          <w:b/>
          <w:bCs/>
          <w:sz w:val="28"/>
          <w:szCs w:val="28"/>
        </w:rPr>
        <w:t>Информация о получении образования воспитанниками отделения социальной реабилитации.</w:t>
      </w:r>
      <w:r w:rsidR="00870061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168" w:rsidRPr="006F7B3A">
        <w:rPr>
          <w:rFonts w:ascii="Times New Roman" w:hAnsi="Times New Roman" w:cs="Times New Roman"/>
          <w:sz w:val="28"/>
          <w:szCs w:val="28"/>
        </w:rPr>
        <w:t>Воспитанники отделения</w:t>
      </w:r>
      <w:r w:rsidR="0060024C" w:rsidRPr="006F7B3A">
        <w:rPr>
          <w:rFonts w:ascii="Times New Roman" w:hAnsi="Times New Roman" w:cs="Times New Roman"/>
          <w:sz w:val="28"/>
          <w:szCs w:val="28"/>
        </w:rPr>
        <w:t xml:space="preserve"> социальной реабилитации </w:t>
      </w:r>
      <w:r w:rsidR="008E6168"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024C" w:rsidRPr="006F7B3A">
        <w:rPr>
          <w:rFonts w:ascii="Times New Roman" w:hAnsi="Times New Roman" w:cs="Times New Roman"/>
          <w:sz w:val="28"/>
          <w:szCs w:val="28"/>
        </w:rPr>
        <w:t>получают дошкольно</w:t>
      </w:r>
      <w:r w:rsidR="003758AF" w:rsidRPr="006F7B3A">
        <w:rPr>
          <w:rFonts w:ascii="Times New Roman" w:hAnsi="Times New Roman" w:cs="Times New Roman"/>
          <w:sz w:val="28"/>
          <w:szCs w:val="28"/>
        </w:rPr>
        <w:t xml:space="preserve">е образование на базе </w:t>
      </w:r>
      <w:r w:rsidR="0060024C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71A59" w:rsidRPr="006F7B3A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г. Ростова-на-Дону «Детский сад №310»</w:t>
      </w:r>
      <w:r w:rsidR="0055702F" w:rsidRPr="006F7B3A">
        <w:rPr>
          <w:rFonts w:ascii="Times New Roman" w:hAnsi="Times New Roman" w:cs="Times New Roman"/>
          <w:sz w:val="28"/>
          <w:szCs w:val="28"/>
        </w:rPr>
        <w:t xml:space="preserve"> на основании договора №б/н от 03.08.2018</w:t>
      </w:r>
      <w:r w:rsidR="00DF67EE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71A59" w:rsidRPr="006F7B3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0024C" w:rsidRPr="006F7B3A" w:rsidRDefault="0060024C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71A59" w:rsidRPr="006F7B3A">
        <w:rPr>
          <w:rFonts w:ascii="Times New Roman" w:hAnsi="Times New Roman" w:cs="Times New Roman"/>
          <w:sz w:val="28"/>
          <w:szCs w:val="28"/>
        </w:rPr>
        <w:tab/>
        <w:t>Н</w:t>
      </w:r>
      <w:r w:rsidRPr="006F7B3A">
        <w:rPr>
          <w:rFonts w:ascii="Times New Roman" w:hAnsi="Times New Roman" w:cs="Times New Roman"/>
          <w:sz w:val="28"/>
          <w:szCs w:val="28"/>
        </w:rPr>
        <w:t>ачальное школьное, основное общее, среднее общее образование</w:t>
      </w:r>
      <w:r w:rsidR="00C71A59" w:rsidRPr="006F7B3A">
        <w:rPr>
          <w:rFonts w:ascii="Times New Roman" w:hAnsi="Times New Roman" w:cs="Times New Roman"/>
          <w:sz w:val="28"/>
          <w:szCs w:val="28"/>
        </w:rPr>
        <w:t xml:space="preserve"> воспитанники получают </w:t>
      </w:r>
      <w:r w:rsidRPr="006F7B3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758AF" w:rsidRPr="006F7B3A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г. Ростова-на-Дону «Школы №68 имени 56-й Армии» Октябрьского района г. Ростова-на-Дону» </w:t>
      </w:r>
      <w:r w:rsidR="0055702F" w:rsidRPr="006F7B3A">
        <w:rPr>
          <w:rFonts w:ascii="Times New Roman" w:hAnsi="Times New Roman" w:cs="Times New Roman"/>
          <w:sz w:val="28"/>
          <w:szCs w:val="28"/>
        </w:rPr>
        <w:t xml:space="preserve"> на основании договора № б/н от 01.09.2018</w:t>
      </w:r>
      <w:r w:rsidR="003758AF" w:rsidRPr="006F7B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2D39" w:rsidRPr="006F7B3A" w:rsidRDefault="00C16C28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1.1.6</w:t>
      </w:r>
      <w:r w:rsidR="00AE6AFF" w:rsidRPr="006F7B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1A59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71A59" w:rsidRPr="006F7B3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758AF" w:rsidRPr="006F7B3A">
        <w:rPr>
          <w:rFonts w:ascii="Times New Roman" w:hAnsi="Times New Roman" w:cs="Times New Roman"/>
          <w:b/>
          <w:bCs/>
          <w:sz w:val="28"/>
          <w:szCs w:val="28"/>
        </w:rPr>
        <w:t>слуги по дополнительному образо</w:t>
      </w:r>
      <w:r w:rsidR="001F0136" w:rsidRPr="006F7B3A">
        <w:rPr>
          <w:rFonts w:ascii="Times New Roman" w:hAnsi="Times New Roman" w:cs="Times New Roman"/>
          <w:b/>
          <w:bCs/>
          <w:sz w:val="28"/>
          <w:szCs w:val="28"/>
        </w:rPr>
        <w:t>ванию</w:t>
      </w:r>
      <w:r w:rsidR="00DF2D39" w:rsidRPr="006F7B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136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D39" w:rsidRPr="006F7B3A" w:rsidRDefault="00DF2D39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B3A">
        <w:rPr>
          <w:rFonts w:ascii="Times New Roman" w:hAnsi="Times New Roman" w:cs="Times New Roman"/>
          <w:sz w:val="28"/>
          <w:szCs w:val="28"/>
        </w:rPr>
        <w:t>СРЦ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02F" w:rsidRPr="006F7B3A">
        <w:rPr>
          <w:rFonts w:ascii="Times New Roman" w:hAnsi="Times New Roman" w:cs="Times New Roman"/>
          <w:sz w:val="28"/>
          <w:szCs w:val="28"/>
        </w:rPr>
        <w:t>имеет  лицензию</w:t>
      </w:r>
      <w:r w:rsidRPr="006F7B3A">
        <w:rPr>
          <w:rFonts w:ascii="Times New Roman" w:hAnsi="Times New Roman" w:cs="Times New Roman"/>
          <w:sz w:val="28"/>
          <w:szCs w:val="28"/>
        </w:rPr>
        <w:t xml:space="preserve"> на осуществление  образовательной деятельности  по дополнительным общеобразовательным программам  дополнительно</w:t>
      </w:r>
      <w:r w:rsidR="00A812BA" w:rsidRPr="006F7B3A">
        <w:rPr>
          <w:rFonts w:ascii="Times New Roman" w:hAnsi="Times New Roman" w:cs="Times New Roman"/>
          <w:sz w:val="28"/>
          <w:szCs w:val="28"/>
        </w:rPr>
        <w:t xml:space="preserve">го образования детей   №6366 от 10.06.2016 г.  </w:t>
      </w:r>
      <w:r w:rsidRPr="006F7B3A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Ростобрнадзора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№1881 от 10.06.2016 г.  «О предоставлении лицензии  на осуществление образовательной деятель</w:t>
      </w:r>
      <w:r w:rsidR="000A6EFE" w:rsidRPr="006F7B3A">
        <w:rPr>
          <w:rFonts w:ascii="Times New Roman" w:hAnsi="Times New Roman" w:cs="Times New Roman"/>
          <w:sz w:val="28"/>
          <w:szCs w:val="28"/>
        </w:rPr>
        <w:t>ности ГБ</w:t>
      </w:r>
      <w:r w:rsidRPr="006F7B3A">
        <w:rPr>
          <w:rFonts w:ascii="Times New Roman" w:hAnsi="Times New Roman" w:cs="Times New Roman"/>
          <w:sz w:val="28"/>
          <w:szCs w:val="28"/>
        </w:rPr>
        <w:t xml:space="preserve">УСОН РО «СРЦ г. Ростова-на-Дону»). </w:t>
      </w:r>
    </w:p>
    <w:p w:rsidR="001F0136" w:rsidRPr="006F7B3A" w:rsidRDefault="00DF2D39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  <w:t>Воспитанники  отделения социальной реабилитации получают</w:t>
      </w:r>
      <w:r w:rsidR="005E6B64" w:rsidRPr="006F7B3A">
        <w:rPr>
          <w:rFonts w:ascii="Times New Roman" w:hAnsi="Times New Roman" w:cs="Times New Roman"/>
          <w:sz w:val="28"/>
          <w:szCs w:val="28"/>
        </w:rPr>
        <w:t xml:space="preserve"> в соответствии с лицензией, </w:t>
      </w:r>
      <w:r w:rsidRPr="006F7B3A">
        <w:rPr>
          <w:rFonts w:ascii="Times New Roman" w:hAnsi="Times New Roman" w:cs="Times New Roman"/>
          <w:sz w:val="28"/>
          <w:szCs w:val="28"/>
        </w:rPr>
        <w:t xml:space="preserve"> услуги по дополнительному образованию в  специализированном структурном образовательном подразделении, созданном на базе отделения соци</w:t>
      </w:r>
      <w:r w:rsidR="00DF67EE" w:rsidRPr="006F7B3A">
        <w:rPr>
          <w:rFonts w:ascii="Times New Roman" w:hAnsi="Times New Roman" w:cs="Times New Roman"/>
          <w:sz w:val="28"/>
          <w:szCs w:val="28"/>
        </w:rPr>
        <w:t>альной реабилитации по программам</w:t>
      </w:r>
      <w:r w:rsidR="00A812BA" w:rsidRPr="006F7B3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46777" w:rsidRPr="006F7B3A">
        <w:rPr>
          <w:rFonts w:ascii="Times New Roman" w:hAnsi="Times New Roman" w:cs="Times New Roman"/>
          <w:sz w:val="28"/>
          <w:szCs w:val="28"/>
        </w:rPr>
        <w:t xml:space="preserve">: </w:t>
      </w:r>
      <w:r w:rsidR="00DF67EE" w:rsidRPr="006F7B3A">
        <w:rPr>
          <w:rFonts w:ascii="Times New Roman" w:hAnsi="Times New Roman" w:cs="Times New Roman"/>
          <w:sz w:val="28"/>
          <w:szCs w:val="28"/>
        </w:rPr>
        <w:t>«Дорога длиною в  жизнь</w:t>
      </w:r>
      <w:r w:rsidRPr="006F7B3A">
        <w:rPr>
          <w:rFonts w:ascii="Times New Roman" w:hAnsi="Times New Roman" w:cs="Times New Roman"/>
          <w:sz w:val="28"/>
          <w:szCs w:val="28"/>
        </w:rPr>
        <w:t>»</w:t>
      </w:r>
      <w:r w:rsidR="00646777" w:rsidRPr="006F7B3A">
        <w:rPr>
          <w:rFonts w:ascii="Times New Roman" w:hAnsi="Times New Roman" w:cs="Times New Roman"/>
          <w:sz w:val="28"/>
          <w:szCs w:val="28"/>
        </w:rPr>
        <w:t xml:space="preserve"> (профилактика употребления ПАВ)</w:t>
      </w:r>
      <w:r w:rsidR="00DF67EE" w:rsidRPr="006F7B3A">
        <w:rPr>
          <w:rFonts w:ascii="Times New Roman" w:hAnsi="Times New Roman" w:cs="Times New Roman"/>
          <w:sz w:val="28"/>
          <w:szCs w:val="28"/>
        </w:rPr>
        <w:t xml:space="preserve">, «Культура твоего здоровья: </w:t>
      </w:r>
      <w:r w:rsidR="00646777" w:rsidRPr="006F7B3A">
        <w:rPr>
          <w:rFonts w:ascii="Times New Roman" w:hAnsi="Times New Roman" w:cs="Times New Roman"/>
          <w:sz w:val="28"/>
          <w:szCs w:val="28"/>
        </w:rPr>
        <w:t>основы антропометрии, оценка функциональности организма», «Правила на всю жизнь» (духовно-нравственное воспитание), «Волшебная шкатулка» (творческое развитие)</w:t>
      </w:r>
      <w:r w:rsidR="0055702F" w:rsidRPr="006F7B3A">
        <w:rPr>
          <w:rFonts w:ascii="Times New Roman" w:hAnsi="Times New Roman" w:cs="Times New Roman"/>
          <w:sz w:val="28"/>
          <w:szCs w:val="28"/>
        </w:rPr>
        <w:t xml:space="preserve"> и др.</w:t>
      </w:r>
      <w:r w:rsidR="001F0136" w:rsidRPr="006F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77" w:rsidRPr="006F7B3A" w:rsidRDefault="00B466BA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  <w:t xml:space="preserve">В СРЦ </w:t>
      </w:r>
      <w:r w:rsidR="00646777" w:rsidRPr="006F7B3A">
        <w:rPr>
          <w:rFonts w:ascii="Times New Roman" w:hAnsi="Times New Roman" w:cs="Times New Roman"/>
          <w:sz w:val="28"/>
          <w:szCs w:val="28"/>
        </w:rPr>
        <w:t xml:space="preserve"> при взаимодействии со сторонними организациями имеются такие формы работы как:</w:t>
      </w:r>
    </w:p>
    <w:p w:rsidR="00646777" w:rsidRPr="006F7B3A" w:rsidRDefault="0064677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«Школа волонтеров», соглашение о совместн</w:t>
      </w:r>
      <w:r w:rsidR="004D6EAF" w:rsidRPr="006F7B3A">
        <w:rPr>
          <w:rFonts w:ascii="Times New Roman" w:hAnsi="Times New Roman" w:cs="Times New Roman"/>
          <w:sz w:val="28"/>
          <w:szCs w:val="28"/>
        </w:rPr>
        <w:t>ой деятельности №1 от 15.12.2018</w:t>
      </w:r>
      <w:r w:rsidRPr="006F7B3A">
        <w:rPr>
          <w:rFonts w:ascii="Times New Roman" w:hAnsi="Times New Roman" w:cs="Times New Roman"/>
          <w:sz w:val="28"/>
          <w:szCs w:val="28"/>
        </w:rPr>
        <w:t xml:space="preserve"> г. с Региональной Молодежной Общественной Организацией «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Я-волонтер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>»;</w:t>
      </w:r>
    </w:p>
    <w:p w:rsidR="005A1B50" w:rsidRPr="006F7B3A" w:rsidRDefault="0064677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социальный проект «В мире науки и техники»,  договор о совме</w:t>
      </w:r>
      <w:r w:rsidR="004D6EAF" w:rsidRPr="006F7B3A">
        <w:rPr>
          <w:rFonts w:ascii="Times New Roman" w:hAnsi="Times New Roman" w:cs="Times New Roman"/>
          <w:sz w:val="28"/>
          <w:szCs w:val="28"/>
        </w:rPr>
        <w:t>стной деятельности  б/н от 09.01.2018</w:t>
      </w:r>
      <w:r w:rsidRPr="006F7B3A">
        <w:rPr>
          <w:rFonts w:ascii="Times New Roman" w:hAnsi="Times New Roman" w:cs="Times New Roman"/>
          <w:sz w:val="28"/>
          <w:szCs w:val="28"/>
        </w:rPr>
        <w:t xml:space="preserve"> г. с обособленным подразделением АНО </w:t>
      </w:r>
      <w:r w:rsidRPr="006F7B3A">
        <w:rPr>
          <w:rFonts w:ascii="Times New Roman" w:hAnsi="Times New Roman" w:cs="Times New Roman"/>
          <w:sz w:val="28"/>
          <w:szCs w:val="28"/>
        </w:rPr>
        <w:lastRenderedPageBreak/>
        <w:t>«Информационный центр атомной отрасли» «Информационного центра по атомной энергии г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>остова-на-Дону»;</w:t>
      </w:r>
    </w:p>
    <w:p w:rsidR="00B466BA" w:rsidRPr="006F7B3A" w:rsidRDefault="003C6AA6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участие в проекте «Образовательный кластер» ФГАОУВО «ЮФУ», соглашение о </w:t>
      </w:r>
      <w:r w:rsidR="0055702F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sz w:val="28"/>
          <w:szCs w:val="28"/>
        </w:rPr>
        <w:t>сотрудничестве от 24.09.2017 г.</w:t>
      </w:r>
    </w:p>
    <w:p w:rsidR="003C6AA6" w:rsidRPr="006F7B3A" w:rsidRDefault="00C65FFA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реализация совместного проекта «Диалог поколений», соглашение о сотрудничестве с МБУ «ЦСОН Первомайского района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>-на-Дону»  б/н от 30.09.2016 г.;</w:t>
      </w:r>
    </w:p>
    <w:p w:rsidR="00C65FFA" w:rsidRPr="006F7B3A" w:rsidRDefault="00C65FFA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реализация совместного проекта «Связь поколений», соглашение о сотрудничестве с ГАУСОН «Комплексный  социальный центр для лиц без определенного места жительства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>-на-Дону»  б/н от 11.01</w:t>
      </w:r>
      <w:r w:rsidR="00463DA9" w:rsidRPr="006F7B3A">
        <w:rPr>
          <w:rFonts w:ascii="Times New Roman" w:hAnsi="Times New Roman" w:cs="Times New Roman"/>
          <w:sz w:val="28"/>
          <w:szCs w:val="28"/>
        </w:rPr>
        <w:t>.2016 г. и др.</w:t>
      </w:r>
    </w:p>
    <w:p w:rsidR="00C65FFA" w:rsidRPr="006F7B3A" w:rsidRDefault="00C65FFA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69" w:rsidRPr="006F7B3A" w:rsidRDefault="00C16C28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1.1.7</w:t>
      </w:r>
      <w:r w:rsidR="00C65686" w:rsidRPr="006F7B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0061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FFA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061" w:rsidRPr="006F7B3A">
        <w:rPr>
          <w:rFonts w:ascii="Times New Roman" w:hAnsi="Times New Roman" w:cs="Times New Roman"/>
          <w:b/>
          <w:bCs/>
          <w:sz w:val="28"/>
          <w:szCs w:val="28"/>
        </w:rPr>
        <w:t>дневного пребывания несовершеннолетних</w:t>
      </w:r>
      <w:r w:rsidR="00D03869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(полустационар).</w:t>
      </w:r>
      <w:r w:rsidR="00D03869" w:rsidRPr="006F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69" w:rsidRPr="006F7B3A" w:rsidRDefault="007F6D0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D03869" w:rsidRPr="006F7B3A">
        <w:rPr>
          <w:rFonts w:ascii="Times New Roman" w:hAnsi="Times New Roman" w:cs="Times New Roman"/>
          <w:b/>
          <w:bCs/>
          <w:sz w:val="28"/>
          <w:szCs w:val="28"/>
        </w:rPr>
        <w:t>Отделение дневного пребывания</w:t>
      </w:r>
      <w:r w:rsidR="00D03869" w:rsidRPr="006F7B3A">
        <w:rPr>
          <w:rFonts w:ascii="Times New Roman" w:hAnsi="Times New Roman" w:cs="Times New Roman"/>
          <w:sz w:val="28"/>
          <w:szCs w:val="28"/>
        </w:rPr>
        <w:t xml:space="preserve"> является подразделением государственного бюджетного учреждения социального обслуживания  населения Ростовской области «Социально-реабилитационный центр для несовершеннолетних г. Ростова-на-Дону»,</w:t>
      </w:r>
      <w:r w:rsidR="006715B7" w:rsidRPr="006F7B3A">
        <w:rPr>
          <w:rFonts w:ascii="Times New Roman" w:hAnsi="Times New Roman" w:cs="Times New Roman"/>
          <w:sz w:val="28"/>
          <w:szCs w:val="28"/>
        </w:rPr>
        <w:t xml:space="preserve"> рассчитано на 20 мест</w:t>
      </w:r>
      <w:r w:rsidR="00A14EFC" w:rsidRPr="006F7B3A">
        <w:rPr>
          <w:rFonts w:ascii="Times New Roman" w:hAnsi="Times New Roman" w:cs="Times New Roman"/>
          <w:sz w:val="28"/>
          <w:szCs w:val="28"/>
        </w:rPr>
        <w:t>, возраст воспитанников от 7-х до 18-ти лет.</w:t>
      </w:r>
    </w:p>
    <w:p w:rsidR="006715B7" w:rsidRPr="006F7B3A" w:rsidRDefault="00D03869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6715B7" w:rsidRPr="006F7B3A">
        <w:rPr>
          <w:rFonts w:ascii="Times New Roman" w:hAnsi="Times New Roman" w:cs="Times New Roman"/>
          <w:sz w:val="28"/>
          <w:szCs w:val="28"/>
        </w:rPr>
        <w:t xml:space="preserve"> Основными задачами отделения социальной реабилитации, являются:</w:t>
      </w:r>
    </w:p>
    <w:p w:rsidR="006715B7" w:rsidRPr="006F7B3A" w:rsidRDefault="006715B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  оказание социальных услуг несовершеннолетним, из семей, имеющих обст</w:t>
      </w:r>
      <w:r w:rsidR="0016710C" w:rsidRPr="006F7B3A">
        <w:rPr>
          <w:rFonts w:ascii="Times New Roman" w:hAnsi="Times New Roman" w:cs="Times New Roman"/>
          <w:sz w:val="28"/>
          <w:szCs w:val="28"/>
        </w:rPr>
        <w:t>оятельства, ухудшающие  условия</w:t>
      </w:r>
      <w:r w:rsidRPr="006F7B3A">
        <w:rPr>
          <w:rFonts w:ascii="Times New Roman" w:hAnsi="Times New Roman" w:cs="Times New Roman"/>
          <w:sz w:val="28"/>
          <w:szCs w:val="28"/>
        </w:rPr>
        <w:t xml:space="preserve"> их жизнедеятельности  в условиях полустационара</w:t>
      </w:r>
      <w:r w:rsidR="00A14EFC" w:rsidRPr="006F7B3A">
        <w:rPr>
          <w:rFonts w:ascii="Times New Roman" w:hAnsi="Times New Roman" w:cs="Times New Roman"/>
          <w:sz w:val="28"/>
          <w:szCs w:val="28"/>
        </w:rPr>
        <w:t xml:space="preserve"> (</w:t>
      </w:r>
      <w:r w:rsidR="00C11C32" w:rsidRPr="006F7B3A">
        <w:rPr>
          <w:rFonts w:ascii="Times New Roman" w:hAnsi="Times New Roman" w:cs="Times New Roman"/>
          <w:sz w:val="28"/>
          <w:szCs w:val="28"/>
        </w:rPr>
        <w:t>с 9.00 до 17.30, выходной суббота, вос</w:t>
      </w:r>
      <w:r w:rsidR="00A14EFC" w:rsidRPr="006F7B3A">
        <w:rPr>
          <w:rFonts w:ascii="Times New Roman" w:hAnsi="Times New Roman" w:cs="Times New Roman"/>
          <w:sz w:val="28"/>
          <w:szCs w:val="28"/>
        </w:rPr>
        <w:t>к</w:t>
      </w:r>
      <w:r w:rsidR="00C11C32" w:rsidRPr="006F7B3A">
        <w:rPr>
          <w:rFonts w:ascii="Times New Roman" w:hAnsi="Times New Roman" w:cs="Times New Roman"/>
          <w:sz w:val="28"/>
          <w:szCs w:val="28"/>
        </w:rPr>
        <w:t>ресенье)</w:t>
      </w:r>
      <w:r w:rsidRPr="006F7B3A">
        <w:rPr>
          <w:rFonts w:ascii="Times New Roman" w:hAnsi="Times New Roman" w:cs="Times New Roman"/>
          <w:sz w:val="28"/>
          <w:szCs w:val="28"/>
        </w:rPr>
        <w:t>;</w:t>
      </w:r>
    </w:p>
    <w:p w:rsidR="006715B7" w:rsidRPr="006F7B3A" w:rsidRDefault="006715B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реализация индивидуальных  программ  реабилитации  несовершеннолетних, направленных на улучшение обстоятельств, ухудшающих условия жизнедеятельности  несовершеннолетних;</w:t>
      </w:r>
    </w:p>
    <w:p w:rsidR="006715B7" w:rsidRPr="006F7B3A" w:rsidRDefault="006715B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 профилактика безнадзорности и беспризорности несовершеннолетних.</w:t>
      </w:r>
    </w:p>
    <w:p w:rsidR="006715B7" w:rsidRPr="006F7B3A" w:rsidRDefault="00A30998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6715B7" w:rsidRPr="006F7B3A">
        <w:rPr>
          <w:rFonts w:ascii="Times New Roman" w:hAnsi="Times New Roman" w:cs="Times New Roman"/>
          <w:sz w:val="28"/>
          <w:szCs w:val="28"/>
        </w:rPr>
        <w:t>Деятельность отделения дневного пребы</w:t>
      </w:r>
      <w:r w:rsidRPr="006F7B3A">
        <w:rPr>
          <w:rFonts w:ascii="Times New Roman" w:hAnsi="Times New Roman" w:cs="Times New Roman"/>
          <w:sz w:val="28"/>
          <w:szCs w:val="28"/>
        </w:rPr>
        <w:t>в</w:t>
      </w:r>
      <w:r w:rsidR="006715B7" w:rsidRPr="006F7B3A">
        <w:rPr>
          <w:rFonts w:ascii="Times New Roman" w:hAnsi="Times New Roman" w:cs="Times New Roman"/>
          <w:sz w:val="28"/>
          <w:szCs w:val="28"/>
        </w:rPr>
        <w:t>ания  строится на принципах  наилучшего обеспечения интересов  детей, гуманизма, общедоступности, открытости,  приоритета общечеловеческих ценностей, гражданственности, свободного развития личности, защиты прав и интересов детей.</w:t>
      </w:r>
    </w:p>
    <w:p w:rsidR="006715B7" w:rsidRPr="006F7B3A" w:rsidRDefault="006715B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В отделении дневного пребывания обеспечивается:</w:t>
      </w:r>
    </w:p>
    <w:p w:rsidR="006715B7" w:rsidRPr="006F7B3A" w:rsidRDefault="006715B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1)  прием и обслуживание несовершеннолетних в условиях полустационара;</w:t>
      </w:r>
    </w:p>
    <w:p w:rsidR="004D105B" w:rsidRPr="006F7B3A" w:rsidRDefault="004D105B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2) обе</w:t>
      </w:r>
      <w:r w:rsidR="00AD4D6C" w:rsidRPr="006F7B3A">
        <w:rPr>
          <w:rFonts w:ascii="Times New Roman" w:hAnsi="Times New Roman" w:cs="Times New Roman"/>
          <w:sz w:val="28"/>
          <w:szCs w:val="28"/>
        </w:rPr>
        <w:t>спечение 2-х разового питания (</w:t>
      </w:r>
      <w:r w:rsidRPr="006F7B3A">
        <w:rPr>
          <w:rFonts w:ascii="Times New Roman" w:hAnsi="Times New Roman" w:cs="Times New Roman"/>
          <w:sz w:val="28"/>
          <w:szCs w:val="28"/>
        </w:rPr>
        <w:t>обед и полдник);</w:t>
      </w:r>
    </w:p>
    <w:p w:rsidR="006715B7" w:rsidRPr="006F7B3A" w:rsidRDefault="004D105B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3</w:t>
      </w:r>
      <w:r w:rsidR="006715B7" w:rsidRPr="006F7B3A">
        <w:rPr>
          <w:rFonts w:ascii="Times New Roman" w:hAnsi="Times New Roman" w:cs="Times New Roman"/>
          <w:sz w:val="28"/>
          <w:szCs w:val="28"/>
        </w:rPr>
        <w:t>) оказание социальных услуг несовершеннолетним</w:t>
      </w:r>
      <w:r w:rsidR="00D03869" w:rsidRPr="006F7B3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отделения дневного пребывания</w:t>
      </w:r>
      <w:r w:rsidR="006715B7" w:rsidRPr="006F7B3A">
        <w:rPr>
          <w:rFonts w:ascii="Times New Roman" w:hAnsi="Times New Roman" w:cs="Times New Roman"/>
          <w:sz w:val="28"/>
          <w:szCs w:val="28"/>
        </w:rPr>
        <w:t xml:space="preserve"> и индивидуальной программой реабилитации;</w:t>
      </w:r>
    </w:p>
    <w:p w:rsidR="00B51E0C" w:rsidRPr="006F7B3A" w:rsidRDefault="004D105B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4</w:t>
      </w:r>
      <w:r w:rsidR="006715B7" w:rsidRPr="006F7B3A">
        <w:rPr>
          <w:rFonts w:ascii="Times New Roman" w:hAnsi="Times New Roman" w:cs="Times New Roman"/>
          <w:sz w:val="28"/>
          <w:szCs w:val="28"/>
        </w:rPr>
        <w:t>)  консультативная, психологическая, педагогическая, юридическая, социальная и и</w:t>
      </w:r>
      <w:r w:rsidR="00B51E0C" w:rsidRPr="006F7B3A">
        <w:rPr>
          <w:rFonts w:ascii="Times New Roman" w:hAnsi="Times New Roman" w:cs="Times New Roman"/>
          <w:sz w:val="28"/>
          <w:szCs w:val="28"/>
        </w:rPr>
        <w:t>ная помощь родителям законным представителям</w:t>
      </w:r>
      <w:r w:rsidR="006715B7" w:rsidRPr="006F7B3A">
        <w:rPr>
          <w:rFonts w:ascii="Times New Roman" w:hAnsi="Times New Roman" w:cs="Times New Roman"/>
          <w:sz w:val="28"/>
          <w:szCs w:val="28"/>
        </w:rPr>
        <w:t xml:space="preserve"> детей в целях </w:t>
      </w:r>
      <w:r w:rsidR="00B51E0C" w:rsidRPr="006F7B3A">
        <w:rPr>
          <w:rFonts w:ascii="Times New Roman" w:hAnsi="Times New Roman" w:cs="Times New Roman"/>
          <w:sz w:val="28"/>
          <w:szCs w:val="28"/>
        </w:rPr>
        <w:t xml:space="preserve">нормализации отношений в семье и </w:t>
      </w:r>
      <w:r w:rsidR="006715B7" w:rsidRPr="006F7B3A">
        <w:rPr>
          <w:rFonts w:ascii="Times New Roman" w:hAnsi="Times New Roman" w:cs="Times New Roman"/>
          <w:sz w:val="28"/>
          <w:szCs w:val="28"/>
        </w:rPr>
        <w:t>профилактики ограни</w:t>
      </w:r>
      <w:r w:rsidR="00B51E0C" w:rsidRPr="006F7B3A">
        <w:rPr>
          <w:rFonts w:ascii="Times New Roman" w:hAnsi="Times New Roman" w:cs="Times New Roman"/>
          <w:sz w:val="28"/>
          <w:szCs w:val="28"/>
        </w:rPr>
        <w:t>чения их в родительских правах.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5</w:t>
      </w:r>
      <w:r w:rsidR="006715B7" w:rsidRPr="006F7B3A">
        <w:rPr>
          <w:rFonts w:ascii="Times New Roman" w:hAnsi="Times New Roman" w:cs="Times New Roman"/>
          <w:sz w:val="28"/>
          <w:szCs w:val="28"/>
        </w:rPr>
        <w:t xml:space="preserve">) организация  воспитания детей с учетом возраста и индивидуальных особенностей, в том числе физическое, социально-личностное, художественно-эстетическое, включая духовно-нравственное, </w:t>
      </w:r>
      <w:r w:rsidR="006715B7" w:rsidRPr="006F7B3A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патриотическое, трудовое с привлечением детей к </w:t>
      </w:r>
      <w:proofErr w:type="spellStart"/>
      <w:r w:rsidR="006715B7" w:rsidRPr="006F7B3A"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 w:rsidR="006715B7" w:rsidRPr="006F7B3A">
        <w:rPr>
          <w:rFonts w:ascii="Times New Roman" w:hAnsi="Times New Roman" w:cs="Times New Roman"/>
          <w:sz w:val="28"/>
          <w:szCs w:val="28"/>
        </w:rPr>
        <w:t xml:space="preserve"> труду, привлечением к  мероприятиям по благоустройству территории;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6</w:t>
      </w:r>
      <w:r w:rsidR="006715B7" w:rsidRPr="006F7B3A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оптимального физического и нервно-психического развития детей;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7</w:t>
      </w:r>
      <w:r w:rsidR="006715B7" w:rsidRPr="006F7B3A">
        <w:rPr>
          <w:rFonts w:ascii="Times New Roman" w:hAnsi="Times New Roman" w:cs="Times New Roman"/>
          <w:sz w:val="28"/>
          <w:szCs w:val="28"/>
        </w:rPr>
        <w:t>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8</w:t>
      </w:r>
      <w:r w:rsidR="006715B7" w:rsidRPr="006F7B3A">
        <w:rPr>
          <w:rFonts w:ascii="Times New Roman" w:hAnsi="Times New Roman" w:cs="Times New Roman"/>
          <w:sz w:val="28"/>
          <w:szCs w:val="28"/>
        </w:rPr>
        <w:t>) оказание детям квалифицированной помощи в обучении и коррекции имеющихся проблем в развитии;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9</w:t>
      </w:r>
      <w:r w:rsidR="006715B7" w:rsidRPr="006F7B3A">
        <w:rPr>
          <w:rFonts w:ascii="Times New Roman" w:hAnsi="Times New Roman" w:cs="Times New Roman"/>
          <w:sz w:val="28"/>
          <w:szCs w:val="28"/>
        </w:rPr>
        <w:t>) консультирование родителей по вопросам воспитания и обучения детей;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10</w:t>
      </w:r>
      <w:r w:rsidR="006715B7" w:rsidRPr="006F7B3A">
        <w:rPr>
          <w:rFonts w:ascii="Times New Roman" w:hAnsi="Times New Roman" w:cs="Times New Roman"/>
          <w:sz w:val="28"/>
          <w:szCs w:val="28"/>
        </w:rPr>
        <w:t>) ведение в установленном порядке личных дел детей;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11</w:t>
      </w:r>
      <w:r w:rsidR="006715B7" w:rsidRPr="006F7B3A">
        <w:rPr>
          <w:rFonts w:ascii="Times New Roman" w:hAnsi="Times New Roman" w:cs="Times New Roman"/>
          <w:sz w:val="28"/>
          <w:szCs w:val="28"/>
        </w:rPr>
        <w:t>) взаимодействие с органами образования,  здравоохранения, органами социальной защиты населения и иными органами, организациями и службами;</w:t>
      </w:r>
    </w:p>
    <w:p w:rsidR="006715B7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12</w:t>
      </w:r>
      <w:r w:rsidR="006715B7" w:rsidRPr="006F7B3A">
        <w:rPr>
          <w:rFonts w:ascii="Times New Roman" w:hAnsi="Times New Roman" w:cs="Times New Roman"/>
          <w:sz w:val="28"/>
          <w:szCs w:val="28"/>
        </w:rPr>
        <w:t>) взаимодействие 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 в целях реализации мероприятий по воспитанию, обучению, развит</w:t>
      </w:r>
      <w:r w:rsidRPr="006F7B3A">
        <w:rPr>
          <w:rFonts w:ascii="Times New Roman" w:hAnsi="Times New Roman" w:cs="Times New Roman"/>
          <w:sz w:val="28"/>
          <w:szCs w:val="28"/>
        </w:rPr>
        <w:t>ию и социальной адаптации детей;</w:t>
      </w:r>
    </w:p>
    <w:p w:rsidR="00374471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13) социальное сопровождение семей, содействие в получении юридической, экономической и других видов помощи;</w:t>
      </w:r>
    </w:p>
    <w:p w:rsidR="00374471" w:rsidRPr="006F7B3A" w:rsidRDefault="00374471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F85" w:rsidRPr="006F7B3A" w:rsidRDefault="00C16C28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1.1.8</w:t>
      </w:r>
      <w:r w:rsidR="00AE6AFF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1C32" w:rsidRPr="006F7B3A">
        <w:rPr>
          <w:rFonts w:ascii="Times New Roman" w:hAnsi="Times New Roman" w:cs="Times New Roman"/>
          <w:b/>
          <w:bCs/>
          <w:sz w:val="28"/>
          <w:szCs w:val="28"/>
        </w:rPr>
        <w:t>Информация о получении образования воспитанниками о</w:t>
      </w:r>
      <w:r w:rsidR="00463F85" w:rsidRPr="006F7B3A">
        <w:rPr>
          <w:rFonts w:ascii="Times New Roman" w:hAnsi="Times New Roman" w:cs="Times New Roman"/>
          <w:b/>
          <w:bCs/>
          <w:sz w:val="28"/>
          <w:szCs w:val="28"/>
        </w:rPr>
        <w:t>тделения дневного пребывания</w:t>
      </w:r>
      <w:r w:rsidR="00C11C32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3F85" w:rsidRPr="006F7B3A" w:rsidRDefault="00463F85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1C32" w:rsidRPr="006F7B3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C16C28" w:rsidRPr="006F7B3A">
        <w:rPr>
          <w:rFonts w:ascii="Times New Roman" w:hAnsi="Times New Roman" w:cs="Times New Roman"/>
          <w:sz w:val="28"/>
          <w:szCs w:val="28"/>
        </w:rPr>
        <w:t xml:space="preserve">  </w:t>
      </w:r>
      <w:r w:rsidR="00C11C32" w:rsidRPr="006F7B3A">
        <w:rPr>
          <w:rFonts w:ascii="Times New Roman" w:hAnsi="Times New Roman" w:cs="Times New Roman"/>
          <w:sz w:val="28"/>
          <w:szCs w:val="28"/>
        </w:rPr>
        <w:t>отделения</w:t>
      </w:r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16C28" w:rsidRPr="006F7B3A">
        <w:rPr>
          <w:rFonts w:ascii="Times New Roman" w:hAnsi="Times New Roman" w:cs="Times New Roman"/>
          <w:sz w:val="28"/>
          <w:szCs w:val="28"/>
        </w:rPr>
        <w:t xml:space="preserve">  </w:t>
      </w:r>
      <w:r w:rsidRPr="006F7B3A">
        <w:rPr>
          <w:rFonts w:ascii="Times New Roman" w:hAnsi="Times New Roman" w:cs="Times New Roman"/>
          <w:sz w:val="28"/>
          <w:szCs w:val="28"/>
        </w:rPr>
        <w:t>дневного</w:t>
      </w:r>
      <w:r w:rsidR="00C16C28" w:rsidRPr="006F7B3A">
        <w:rPr>
          <w:rFonts w:ascii="Times New Roman" w:hAnsi="Times New Roman" w:cs="Times New Roman"/>
          <w:sz w:val="28"/>
          <w:szCs w:val="28"/>
        </w:rPr>
        <w:t xml:space="preserve">   </w:t>
      </w:r>
      <w:r w:rsidRPr="006F7B3A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11C32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16C28" w:rsidRPr="006F7B3A">
        <w:rPr>
          <w:rFonts w:ascii="Times New Roman" w:hAnsi="Times New Roman" w:cs="Times New Roman"/>
          <w:sz w:val="28"/>
          <w:szCs w:val="28"/>
        </w:rPr>
        <w:t xml:space="preserve">  </w:t>
      </w:r>
      <w:r w:rsidR="00C11C32"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6AFF" w:rsidRPr="006F7B3A">
        <w:rPr>
          <w:rFonts w:ascii="Times New Roman" w:hAnsi="Times New Roman" w:cs="Times New Roman"/>
          <w:sz w:val="28"/>
          <w:szCs w:val="28"/>
        </w:rPr>
        <w:t>получаю</w:t>
      </w:r>
      <w:r w:rsidR="00C16C28" w:rsidRPr="006F7B3A">
        <w:rPr>
          <w:rFonts w:ascii="Times New Roman" w:hAnsi="Times New Roman" w:cs="Times New Roman"/>
          <w:sz w:val="28"/>
          <w:szCs w:val="28"/>
        </w:rPr>
        <w:t xml:space="preserve">т </w:t>
      </w:r>
      <w:r w:rsidR="00AE6AFF" w:rsidRPr="006F7B3A">
        <w:rPr>
          <w:rFonts w:ascii="Times New Roman" w:hAnsi="Times New Roman" w:cs="Times New Roman"/>
          <w:sz w:val="28"/>
          <w:szCs w:val="28"/>
        </w:rPr>
        <w:t>н</w:t>
      </w:r>
      <w:r w:rsidR="00C11C32" w:rsidRPr="006F7B3A">
        <w:rPr>
          <w:rFonts w:ascii="Times New Roman" w:hAnsi="Times New Roman" w:cs="Times New Roman"/>
          <w:sz w:val="28"/>
          <w:szCs w:val="28"/>
        </w:rPr>
        <w:t>ачальное школьное, основное общее, среднее общее образование</w:t>
      </w:r>
      <w:r w:rsidRPr="006F7B3A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C11C32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A5220B" w:rsidRPr="006F7B3A" w:rsidRDefault="00C11C32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  <w:t xml:space="preserve"> Услуги по дополнительному образованию  воспитанники получают на базе</w:t>
      </w:r>
      <w:r w:rsidR="003144AF" w:rsidRPr="006F7B3A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города.</w:t>
      </w:r>
      <w:r w:rsidR="00A5220B" w:rsidRPr="006F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D5" w:rsidRPr="006F7B3A" w:rsidRDefault="00C65686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2. Информация о численности воспитанников и их возрастных группах.</w:t>
      </w:r>
    </w:p>
    <w:p w:rsidR="00FD67D4" w:rsidRPr="006F7B3A" w:rsidRDefault="00A14EFC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C65686" w:rsidRPr="006F7B3A">
        <w:rPr>
          <w:rFonts w:ascii="Times New Roman" w:hAnsi="Times New Roman" w:cs="Times New Roman"/>
          <w:b/>
          <w:bCs/>
          <w:sz w:val="28"/>
          <w:szCs w:val="28"/>
        </w:rPr>
        <w:t>Отделение социальной реабилитации</w:t>
      </w:r>
      <w:r w:rsidR="00D8259A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sz w:val="28"/>
          <w:szCs w:val="28"/>
        </w:rPr>
        <w:t xml:space="preserve">  рассчитано на 49 мест, в том числе приемное отделение на 7 мест.</w:t>
      </w:r>
    </w:p>
    <w:p w:rsidR="00AD4D6C" w:rsidRPr="006F7B3A" w:rsidRDefault="00FD67D4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0315" w:rsidRPr="006F7B3A">
        <w:rPr>
          <w:rFonts w:ascii="Times New Roman" w:hAnsi="Times New Roman" w:cs="Times New Roman"/>
          <w:sz w:val="28"/>
          <w:szCs w:val="28"/>
        </w:rPr>
        <w:t>В отделении организовано 7</w:t>
      </w:r>
      <w:r w:rsidR="00A14EFC" w:rsidRPr="006F7B3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20315" w:rsidRPr="006F7B3A">
        <w:rPr>
          <w:rFonts w:ascii="Times New Roman" w:hAnsi="Times New Roman" w:cs="Times New Roman"/>
          <w:sz w:val="28"/>
          <w:szCs w:val="28"/>
        </w:rPr>
        <w:t xml:space="preserve"> (включая приемное отделение на 7 мест)</w:t>
      </w:r>
      <w:r w:rsidR="00D114BF" w:rsidRPr="006F7B3A">
        <w:rPr>
          <w:rFonts w:ascii="Times New Roman" w:hAnsi="Times New Roman" w:cs="Times New Roman"/>
          <w:sz w:val="28"/>
          <w:szCs w:val="28"/>
        </w:rPr>
        <w:t xml:space="preserve">, </w:t>
      </w:r>
      <w:r w:rsidR="00380153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D114BF" w:rsidRPr="006F7B3A">
        <w:rPr>
          <w:rFonts w:ascii="Times New Roman" w:hAnsi="Times New Roman" w:cs="Times New Roman"/>
          <w:sz w:val="28"/>
          <w:szCs w:val="28"/>
        </w:rPr>
        <w:t xml:space="preserve"> г</w:t>
      </w:r>
      <w:r w:rsidR="00A14EFC" w:rsidRPr="006F7B3A">
        <w:rPr>
          <w:rFonts w:ascii="Times New Roman" w:hAnsi="Times New Roman" w:cs="Times New Roman"/>
          <w:sz w:val="28"/>
          <w:szCs w:val="28"/>
        </w:rPr>
        <w:t>руппы разновозрастные, формируются по семейному пр</w:t>
      </w:r>
      <w:r w:rsidR="00E26F4F" w:rsidRPr="006F7B3A">
        <w:rPr>
          <w:rFonts w:ascii="Times New Roman" w:hAnsi="Times New Roman" w:cs="Times New Roman"/>
          <w:sz w:val="28"/>
          <w:szCs w:val="28"/>
        </w:rPr>
        <w:t>инципу с учетом интересов детей, численность воспитанников в гр</w:t>
      </w:r>
      <w:r w:rsidR="00D114BF" w:rsidRPr="006F7B3A">
        <w:rPr>
          <w:rFonts w:ascii="Times New Roman" w:hAnsi="Times New Roman" w:cs="Times New Roman"/>
          <w:sz w:val="28"/>
          <w:szCs w:val="28"/>
        </w:rPr>
        <w:t>уппах</w:t>
      </w:r>
      <w:r w:rsidR="00E26F4F" w:rsidRPr="006F7B3A">
        <w:rPr>
          <w:rFonts w:ascii="Times New Roman" w:hAnsi="Times New Roman" w:cs="Times New Roman"/>
          <w:sz w:val="28"/>
          <w:szCs w:val="28"/>
        </w:rPr>
        <w:t xml:space="preserve"> не превышает 8-ми человек, </w:t>
      </w:r>
      <w:r w:rsidR="00AD4D6C" w:rsidRPr="006F7B3A">
        <w:rPr>
          <w:rFonts w:ascii="Times New Roman" w:eastAsia="Times New Roman" w:hAnsi="Times New Roman" w:cs="Times New Roman"/>
          <w:sz w:val="28"/>
          <w:szCs w:val="28"/>
        </w:rPr>
        <w:t xml:space="preserve"> в возрасте </w:t>
      </w:r>
      <w:r w:rsidR="00D114BF" w:rsidRPr="006F7B3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AD4D6C" w:rsidRPr="006F7B3A">
        <w:rPr>
          <w:rFonts w:ascii="Times New Roman" w:eastAsia="Times New Roman" w:hAnsi="Times New Roman" w:cs="Times New Roman"/>
          <w:sz w:val="28"/>
          <w:szCs w:val="28"/>
        </w:rPr>
        <w:t>до 4 лет - 6 человек.</w:t>
      </w:r>
      <w:r w:rsidR="005E6B64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B5D" w:rsidRPr="006F7B3A" w:rsidRDefault="009A2E84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ab/>
        <w:t xml:space="preserve"> За 2018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 г. в отделении социа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>льной реабилитации обслужено 200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A5220B" w:rsidRPr="006F7B3A">
        <w:rPr>
          <w:rFonts w:ascii="Times New Roman" w:eastAsia="Times New Roman" w:hAnsi="Times New Roman" w:cs="Times New Roman"/>
          <w:sz w:val="28"/>
          <w:szCs w:val="28"/>
        </w:rPr>
        <w:t>, из них сироты и  остав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>шиеся без попечения родителей 67</w:t>
      </w:r>
      <w:r w:rsidR="00A5220B" w:rsidRPr="006F7B3A">
        <w:rPr>
          <w:rFonts w:ascii="Times New Roman" w:eastAsia="Times New Roman" w:hAnsi="Times New Roman" w:cs="Times New Roman"/>
          <w:sz w:val="28"/>
          <w:szCs w:val="28"/>
        </w:rPr>
        <w:t>, из семей</w:t>
      </w:r>
      <w:proofErr w:type="gramStart"/>
      <w:r w:rsidR="002935F9" w:rsidRPr="006F7B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935F9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20B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5220B" w:rsidRPr="006F7B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5220B" w:rsidRPr="006F7B3A">
        <w:rPr>
          <w:rFonts w:ascii="Times New Roman" w:eastAsia="Times New Roman" w:hAnsi="Times New Roman" w:cs="Times New Roman"/>
          <w:sz w:val="28"/>
          <w:szCs w:val="28"/>
        </w:rPr>
        <w:t>остоящих в Банке семей, находящихся в социально-опасном положении</w:t>
      </w:r>
      <w:r w:rsidR="002935F9" w:rsidRPr="006F7B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F9" w:rsidRPr="006F7B3A">
        <w:rPr>
          <w:rFonts w:ascii="Times New Roman" w:eastAsia="Times New Roman" w:hAnsi="Times New Roman" w:cs="Times New Roman"/>
          <w:sz w:val="28"/>
          <w:szCs w:val="28"/>
        </w:rPr>
        <w:t xml:space="preserve">ребенка, 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 w:rsidR="002935F9" w:rsidRPr="006F7B3A">
        <w:rPr>
          <w:rFonts w:ascii="Times New Roman" w:eastAsia="Times New Roman" w:hAnsi="Times New Roman" w:cs="Times New Roman"/>
          <w:sz w:val="28"/>
          <w:szCs w:val="28"/>
        </w:rPr>
        <w:t>возрасте от 3-х до 7-ми лет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– 69 детей, от 7 до 10 лет – 51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, от 10 до 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>14 лет – 52, от 14 до 18 лет – 28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70B5D" w:rsidRPr="006F7B3A" w:rsidRDefault="00D8259A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14EFC" w:rsidRPr="006F7B3A">
        <w:rPr>
          <w:rFonts w:ascii="Times New Roman" w:hAnsi="Times New Roman" w:cs="Times New Roman"/>
          <w:b/>
          <w:bCs/>
          <w:sz w:val="28"/>
          <w:szCs w:val="28"/>
        </w:rPr>
        <w:t>. Отделение дне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>вного пребывания</w:t>
      </w:r>
      <w:r w:rsidRPr="006F7B3A">
        <w:rPr>
          <w:rFonts w:ascii="Times New Roman" w:hAnsi="Times New Roman" w:cs="Times New Roman"/>
          <w:sz w:val="28"/>
          <w:szCs w:val="28"/>
        </w:rPr>
        <w:t xml:space="preserve"> рассчитано на 20 мест. </w:t>
      </w:r>
      <w:r w:rsidR="001F17BA" w:rsidRPr="006F7B3A">
        <w:rPr>
          <w:rFonts w:ascii="Times New Roman" w:hAnsi="Times New Roman" w:cs="Times New Roman"/>
          <w:sz w:val="28"/>
          <w:szCs w:val="28"/>
        </w:rPr>
        <w:t>Группы разновозрастные, формируются по семейному принципу с учетом интересов детей.</w:t>
      </w:r>
      <w:r w:rsidR="00E70B5D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>В отдел</w:t>
      </w:r>
      <w:r w:rsidR="009A2E84" w:rsidRPr="006F7B3A">
        <w:rPr>
          <w:rFonts w:ascii="Times New Roman" w:eastAsia="Times New Roman" w:hAnsi="Times New Roman" w:cs="Times New Roman"/>
          <w:sz w:val="28"/>
          <w:szCs w:val="28"/>
        </w:rPr>
        <w:t>ении дневного пребывания за 2018 г. обслужено 67 детей</w:t>
      </w:r>
      <w:r w:rsidR="00E70B5D" w:rsidRPr="006F7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6BA" w:rsidRPr="006F7B3A" w:rsidRDefault="00B466BA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E1" w:rsidRPr="006F7B3A" w:rsidRDefault="002825B4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 численности, структуре </w:t>
      </w:r>
      <w:r w:rsidR="001F17BA" w:rsidRPr="006F7B3A">
        <w:rPr>
          <w:rFonts w:ascii="Times New Roman" w:hAnsi="Times New Roman" w:cs="Times New Roman"/>
          <w:b/>
          <w:bCs/>
          <w:sz w:val="28"/>
          <w:szCs w:val="28"/>
        </w:rPr>
        <w:t>и составе  работников.</w:t>
      </w:r>
    </w:p>
    <w:p w:rsidR="00BF3AE1" w:rsidRPr="006F7B3A" w:rsidRDefault="00BF3AE1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B4" w:rsidRPr="006F7B3A" w:rsidRDefault="001F17BA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F7B3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Ссылка на персонал</w:t>
      </w:r>
      <w:r w:rsidR="002935F9" w:rsidRPr="006F7B3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на сайт учреждения</w:t>
      </w:r>
      <w:proofErr w:type="gramStart"/>
      <w:r w:rsidR="002B1F0F" w:rsidRPr="006F7B3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6F7B3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proofErr w:type="gramEnd"/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3AE1" w:rsidRPr="006F7B3A" w:rsidRDefault="00BF3AE1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A9" w:rsidRPr="006F7B3A" w:rsidRDefault="002825B4" w:rsidP="006F7B3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F7B3A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1F17BA" w:rsidRPr="006F7B3A">
        <w:rPr>
          <w:rFonts w:ascii="Times New Roman" w:hAnsi="Times New Roman"/>
          <w:b/>
          <w:bCs/>
          <w:sz w:val="28"/>
          <w:szCs w:val="28"/>
        </w:rPr>
        <w:t>Информация о направлениях работы</w:t>
      </w:r>
      <w:r w:rsidRPr="006F7B3A">
        <w:rPr>
          <w:rFonts w:ascii="Times New Roman" w:hAnsi="Times New Roman"/>
          <w:b/>
          <w:bCs/>
          <w:sz w:val="28"/>
          <w:szCs w:val="28"/>
        </w:rPr>
        <w:t xml:space="preserve"> с детьми и взаимодействи</w:t>
      </w:r>
      <w:r w:rsidR="00AF489F" w:rsidRPr="006F7B3A">
        <w:rPr>
          <w:rFonts w:ascii="Times New Roman" w:hAnsi="Times New Roman"/>
          <w:b/>
          <w:bCs/>
          <w:sz w:val="28"/>
          <w:szCs w:val="28"/>
        </w:rPr>
        <w:t>ях с организациями и гражданами:</w:t>
      </w:r>
    </w:p>
    <w:p w:rsidR="00C72505" w:rsidRPr="006F7B3A" w:rsidRDefault="00C72505" w:rsidP="006F7B3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F7B3A">
        <w:rPr>
          <w:rFonts w:ascii="Times New Roman" w:hAnsi="Times New Roman"/>
          <w:b/>
          <w:bCs/>
          <w:sz w:val="28"/>
          <w:szCs w:val="28"/>
        </w:rPr>
        <w:t>4.1. Новые формы работы: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7B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7B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отделение </w:t>
      </w:r>
      <w:r w:rsidRPr="006F7B3A">
        <w:rPr>
          <w:rFonts w:ascii="Times New Roman" w:hAnsi="Times New Roman" w:cs="Times New Roman"/>
          <w:b/>
          <w:iCs/>
          <w:sz w:val="28"/>
          <w:szCs w:val="28"/>
        </w:rPr>
        <w:t>социальной</w:t>
      </w:r>
      <w:r w:rsidRPr="006F7B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диагностики и социально-правовой помощи: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7B3A">
        <w:rPr>
          <w:rFonts w:ascii="Times New Roman" w:hAnsi="Times New Roman" w:cs="Times New Roman"/>
          <w:iCs/>
          <w:sz w:val="28"/>
          <w:szCs w:val="28"/>
        </w:rPr>
        <w:t>1.</w:t>
      </w:r>
      <w:r w:rsidRPr="006F7B3A">
        <w:rPr>
          <w:rFonts w:ascii="Times New Roman" w:hAnsi="Times New Roman" w:cs="Times New Roman"/>
          <w:b/>
          <w:iCs/>
          <w:sz w:val="28"/>
          <w:szCs w:val="28"/>
        </w:rPr>
        <w:t>Социальный проект   «Папа рядом»,</w:t>
      </w:r>
      <w:r w:rsidRPr="006F7B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b/>
          <w:iCs/>
          <w:sz w:val="28"/>
          <w:szCs w:val="28"/>
        </w:rPr>
        <w:t xml:space="preserve">победитель конкурса </w:t>
      </w:r>
      <w:r w:rsidRPr="006F7B3A">
        <w:rPr>
          <w:rFonts w:ascii="Times New Roman" w:hAnsi="Times New Roman" w:cs="Times New Roman"/>
          <w:b/>
          <w:sz w:val="28"/>
          <w:szCs w:val="28"/>
          <w:lang w:bidi="ru-RU"/>
        </w:rPr>
        <w:t>инновационных социальных проектов поддержки детей и семей с детьми, находящихся в трудной жизненной ситуации для ресурсных центров</w:t>
      </w:r>
      <w:r w:rsidRPr="006F7B3A">
        <w:rPr>
          <w:rFonts w:ascii="Times New Roman" w:hAnsi="Times New Roman" w:cs="Times New Roman"/>
          <w:sz w:val="28"/>
          <w:szCs w:val="28"/>
          <w:lang w:bidi="ru-RU"/>
        </w:rPr>
        <w:t>, организованного Фондом поддержки детей,</w:t>
      </w:r>
      <w:r w:rsidRPr="006F7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находящихся в трудной жизненной ситуации –  в настоящее время  ведется  подготовительная работа, начало работы по проекту планируется во 2-ом квартале 2019 г.</w:t>
      </w:r>
    </w:p>
    <w:p w:rsidR="003144AF" w:rsidRPr="006F7B3A" w:rsidRDefault="00374471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2</w:t>
      </w:r>
      <w:r w:rsidR="003144AF" w:rsidRPr="006F7B3A">
        <w:rPr>
          <w:rFonts w:ascii="Times New Roman" w:hAnsi="Times New Roman" w:cs="Times New Roman"/>
          <w:sz w:val="28"/>
          <w:szCs w:val="28"/>
        </w:rPr>
        <w:t xml:space="preserve">. </w:t>
      </w:r>
      <w:r w:rsidR="003144AF" w:rsidRPr="006F7B3A">
        <w:rPr>
          <w:rFonts w:ascii="Times New Roman" w:hAnsi="Times New Roman" w:cs="Times New Roman"/>
          <w:b/>
          <w:sz w:val="28"/>
          <w:szCs w:val="28"/>
        </w:rPr>
        <w:t xml:space="preserve">Социальный проект «Семейный круг», победитель Всероссийского конкурса «Семейный фарватер». </w:t>
      </w:r>
      <w:r w:rsidR="003144AF" w:rsidRPr="006F7B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 проекта</w:t>
      </w:r>
      <w:r w:rsidR="003144AF" w:rsidRPr="006F7B3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3144AF" w:rsidRPr="006F7B3A">
        <w:rPr>
          <w:rFonts w:ascii="Times New Roman" w:eastAsia="Times New Roman" w:hAnsi="Times New Roman" w:cs="Times New Roman"/>
          <w:sz w:val="28"/>
          <w:szCs w:val="28"/>
        </w:rPr>
        <w:t>– профилактика социального сиротства путем мобилизации внутренних ресурсов семьи, привлечение к этой работе социально ориентированных НКО с целью сохранения и укрепления, а также восстановления и развития детско-родительских отношений. Основное направление проекта – это создание возможностей проведения совместного полезного досуга для всей семьи, создание условий для сохранения и развития  отношений в семье.</w:t>
      </w:r>
    </w:p>
    <w:p w:rsidR="003144AF" w:rsidRPr="006F7B3A" w:rsidRDefault="00374471" w:rsidP="006F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44AF" w:rsidRPr="006F7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4AF" w:rsidRPr="006F7B3A">
        <w:rPr>
          <w:rFonts w:ascii="Times New Roman" w:eastAsia="Times New Roman" w:hAnsi="Times New Roman" w:cs="Times New Roman"/>
          <w:b/>
          <w:sz w:val="28"/>
          <w:szCs w:val="28"/>
        </w:rPr>
        <w:t>Социальный</w:t>
      </w:r>
      <w:r w:rsidR="003144AF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4AF" w:rsidRPr="006F7B3A">
        <w:rPr>
          <w:rStyle w:val="s1"/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144AF" w:rsidRPr="006F7B3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«Домашний очаг» по работе с семьями на грани развода, в которых воспитываются дети, </w:t>
      </w:r>
      <w:r w:rsidR="003144AF" w:rsidRPr="006F7B3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которого работает </w:t>
      </w:r>
      <w:r w:rsidR="003144AF" w:rsidRPr="006F7B3A">
        <w:rPr>
          <w:rFonts w:ascii="Times New Roman" w:hAnsi="Times New Roman" w:cs="Times New Roman"/>
          <w:color w:val="000000"/>
          <w:sz w:val="28"/>
          <w:szCs w:val="28"/>
        </w:rPr>
        <w:t xml:space="preserve"> «Служба семейной медиации». В 2018 г. обслужено </w:t>
      </w:r>
      <w:r w:rsidR="003144AF" w:rsidRPr="006F7B3A">
        <w:rPr>
          <w:rFonts w:ascii="Times New Roman" w:hAnsi="Times New Roman" w:cs="Times New Roman"/>
          <w:sz w:val="28"/>
          <w:szCs w:val="28"/>
        </w:rPr>
        <w:t>40 семей (в них 48 детей),</w:t>
      </w:r>
      <w:r w:rsidR="003144AF" w:rsidRPr="006F7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4AF" w:rsidRPr="006F7B3A">
        <w:rPr>
          <w:rFonts w:ascii="Times New Roman" w:hAnsi="Times New Roman" w:cs="Times New Roman"/>
          <w:sz w:val="28"/>
          <w:szCs w:val="28"/>
        </w:rPr>
        <w:t xml:space="preserve">в 25 семьях достигнуты позитивные изменения психологического климата, решение о разводе отложено. </w:t>
      </w:r>
    </w:p>
    <w:p w:rsidR="003144AF" w:rsidRPr="006F7B3A" w:rsidRDefault="00374471" w:rsidP="006F7B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B3A">
        <w:rPr>
          <w:color w:val="000000"/>
          <w:sz w:val="28"/>
          <w:szCs w:val="28"/>
        </w:rPr>
        <w:t>4</w:t>
      </w:r>
      <w:r w:rsidR="003144AF" w:rsidRPr="006F7B3A">
        <w:rPr>
          <w:color w:val="000000"/>
          <w:sz w:val="28"/>
          <w:szCs w:val="28"/>
        </w:rPr>
        <w:t>.</w:t>
      </w:r>
      <w:r w:rsidR="003144AF" w:rsidRPr="006F7B3A">
        <w:rPr>
          <w:b/>
          <w:color w:val="000000"/>
          <w:sz w:val="28"/>
          <w:szCs w:val="28"/>
        </w:rPr>
        <w:t xml:space="preserve">Скайп-технология «Мы вместе, мы рядом»: </w:t>
      </w:r>
      <w:r w:rsidR="003144AF" w:rsidRPr="006F7B3A">
        <w:rPr>
          <w:color w:val="000000"/>
          <w:sz w:val="28"/>
          <w:szCs w:val="28"/>
        </w:rPr>
        <w:t xml:space="preserve"> на сайте учреждения организовано он-</w:t>
      </w:r>
      <w:proofErr w:type="spellStart"/>
      <w:r w:rsidR="003144AF" w:rsidRPr="006F7B3A">
        <w:rPr>
          <w:color w:val="000000"/>
          <w:sz w:val="28"/>
          <w:szCs w:val="28"/>
        </w:rPr>
        <w:t>лайн</w:t>
      </w:r>
      <w:proofErr w:type="spellEnd"/>
      <w:r w:rsidR="003144AF" w:rsidRPr="006F7B3A">
        <w:rPr>
          <w:color w:val="000000"/>
          <w:sz w:val="28"/>
          <w:szCs w:val="28"/>
        </w:rPr>
        <w:t xml:space="preserve"> консультирование с использованием </w:t>
      </w:r>
      <w:proofErr w:type="spellStart"/>
      <w:r w:rsidR="003144AF" w:rsidRPr="006F7B3A">
        <w:rPr>
          <w:color w:val="000000"/>
          <w:sz w:val="28"/>
          <w:szCs w:val="28"/>
        </w:rPr>
        <w:t>скайп</w:t>
      </w:r>
      <w:proofErr w:type="spellEnd"/>
      <w:r w:rsidR="003144AF" w:rsidRPr="006F7B3A">
        <w:rPr>
          <w:color w:val="000000"/>
          <w:sz w:val="28"/>
          <w:szCs w:val="28"/>
        </w:rPr>
        <w:t>-технологии для семей, в том числе воспитывающих детей с ограниченными возможностями здоровья. Результат: проведено 148 консультаций, из них для 92 детей и 56 родителей.</w:t>
      </w:r>
    </w:p>
    <w:p w:rsidR="003144AF" w:rsidRPr="006F7B3A" w:rsidRDefault="00374471" w:rsidP="006F7B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5</w:t>
      </w:r>
      <w:r w:rsidR="003144AF" w:rsidRPr="006F7B3A">
        <w:rPr>
          <w:sz w:val="28"/>
          <w:szCs w:val="28"/>
        </w:rPr>
        <w:t>.</w:t>
      </w:r>
      <w:r w:rsidR="003144AF" w:rsidRPr="006F7B3A">
        <w:rPr>
          <w:b/>
          <w:sz w:val="28"/>
          <w:szCs w:val="28"/>
        </w:rPr>
        <w:t xml:space="preserve">Служба «Социальное такси», </w:t>
      </w:r>
      <w:r w:rsidR="003144AF" w:rsidRPr="006F7B3A">
        <w:rPr>
          <w:sz w:val="28"/>
          <w:szCs w:val="28"/>
        </w:rPr>
        <w:t>предназначенная для</w:t>
      </w:r>
      <w:r w:rsidR="003144AF" w:rsidRPr="006F7B3A">
        <w:rPr>
          <w:b/>
          <w:sz w:val="28"/>
          <w:szCs w:val="28"/>
        </w:rPr>
        <w:t xml:space="preserve"> </w:t>
      </w:r>
      <w:r w:rsidR="003144AF" w:rsidRPr="006F7B3A">
        <w:rPr>
          <w:sz w:val="28"/>
          <w:szCs w:val="28"/>
        </w:rPr>
        <w:t>перевозки детей с ограниченными возможностями. Работа службы направлена на социализацию семей, имеющих детей с особыми потребностями. Результат работы службы «Социальное такси»: 108 детей-инвалидов получили возможность принимать участие в различных мероприятиях, посещать учреждения социального обслуживания и здравоохранения.</w:t>
      </w:r>
    </w:p>
    <w:p w:rsidR="003144AF" w:rsidRPr="006F7B3A" w:rsidRDefault="00374471" w:rsidP="006F7B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6</w:t>
      </w:r>
      <w:r w:rsidR="003144AF" w:rsidRPr="006F7B3A">
        <w:rPr>
          <w:sz w:val="28"/>
          <w:szCs w:val="28"/>
        </w:rPr>
        <w:t xml:space="preserve">. </w:t>
      </w:r>
      <w:r w:rsidR="003144AF" w:rsidRPr="006F7B3A">
        <w:rPr>
          <w:b/>
          <w:sz w:val="28"/>
          <w:szCs w:val="28"/>
        </w:rPr>
        <w:t>«Служба социального сопровождения семей с детьми».</w:t>
      </w:r>
      <w:r w:rsidR="003144AF" w:rsidRPr="006F7B3A">
        <w:rPr>
          <w:sz w:val="28"/>
          <w:szCs w:val="28"/>
        </w:rPr>
        <w:t xml:space="preserve"> В рамках данной службы за </w:t>
      </w:r>
      <w:smartTag w:uri="urn:schemas-microsoft-com:office:smarttags" w:element="metricconverter">
        <w:smartTagPr>
          <w:attr w:name="ProductID" w:val="2018 г"/>
        </w:smartTagPr>
        <w:r w:rsidR="003144AF" w:rsidRPr="006F7B3A">
          <w:rPr>
            <w:sz w:val="28"/>
            <w:szCs w:val="28"/>
          </w:rPr>
          <w:t>2018 г</w:t>
        </w:r>
      </w:smartTag>
      <w:r w:rsidR="003144AF" w:rsidRPr="006F7B3A">
        <w:rPr>
          <w:sz w:val="28"/>
          <w:szCs w:val="28"/>
        </w:rPr>
        <w:t>. обслужено 102 семьи, в них 215 детей. Оказано содействие  в получении материальной  помощи – 145 , услуг по организации семейного досуга -  186 человеку, юридической помощи – 4, психологической 15, медицин</w:t>
      </w:r>
      <w:r w:rsidRPr="006F7B3A">
        <w:rPr>
          <w:sz w:val="28"/>
          <w:szCs w:val="28"/>
        </w:rPr>
        <w:t xml:space="preserve">ской – 1, всего помощь получил </w:t>
      </w:r>
      <w:r w:rsidR="003144AF" w:rsidRPr="006F7B3A">
        <w:rPr>
          <w:sz w:val="28"/>
          <w:szCs w:val="28"/>
        </w:rPr>
        <w:t xml:space="preserve"> -  351 человек.</w:t>
      </w:r>
    </w:p>
    <w:p w:rsidR="003144AF" w:rsidRPr="006F7B3A" w:rsidRDefault="00374471" w:rsidP="006F7B3A">
      <w:pPr>
        <w:pStyle w:val="p6"/>
        <w:shd w:val="clear" w:color="auto" w:fill="FFFFFF"/>
        <w:spacing w:before="0" w:after="0"/>
        <w:ind w:hanging="567"/>
        <w:jc w:val="both"/>
        <w:rPr>
          <w:sz w:val="28"/>
          <w:szCs w:val="28"/>
        </w:rPr>
      </w:pPr>
      <w:r w:rsidRPr="006F7B3A">
        <w:rPr>
          <w:sz w:val="28"/>
          <w:szCs w:val="28"/>
        </w:rPr>
        <w:lastRenderedPageBreak/>
        <w:tab/>
        <w:t>7</w:t>
      </w:r>
      <w:r w:rsidR="003144AF" w:rsidRPr="006F7B3A">
        <w:rPr>
          <w:sz w:val="28"/>
          <w:szCs w:val="28"/>
        </w:rPr>
        <w:t xml:space="preserve">. </w:t>
      </w:r>
      <w:proofErr w:type="gramStart"/>
      <w:r w:rsidR="003144AF" w:rsidRPr="006F7B3A">
        <w:rPr>
          <w:sz w:val="28"/>
          <w:szCs w:val="28"/>
        </w:rPr>
        <w:t>Постоянно действующая</w:t>
      </w:r>
      <w:r w:rsidR="003144AF" w:rsidRPr="006F7B3A">
        <w:rPr>
          <w:b/>
          <w:sz w:val="28"/>
          <w:szCs w:val="28"/>
        </w:rPr>
        <w:t xml:space="preserve"> акция «Подари детям сказку», </w:t>
      </w:r>
      <w:r w:rsidR="003144AF" w:rsidRPr="006F7B3A">
        <w:rPr>
          <w:sz w:val="28"/>
          <w:szCs w:val="28"/>
        </w:rPr>
        <w:t>семьи с детьми посетили:</w:t>
      </w:r>
      <w:r w:rsidR="003144AF" w:rsidRPr="006F7B3A">
        <w:rPr>
          <w:color w:val="000000"/>
          <w:sz w:val="28"/>
          <w:szCs w:val="28"/>
        </w:rPr>
        <w:t xml:space="preserve"> 17.08.2018 г. цирк шапито «Корона», кинотеатр «Большой»,  06.07.2018 г. выезд в аквапарк «</w:t>
      </w:r>
      <w:proofErr w:type="spellStart"/>
      <w:r w:rsidR="003144AF" w:rsidRPr="006F7B3A">
        <w:rPr>
          <w:color w:val="000000"/>
          <w:sz w:val="28"/>
          <w:szCs w:val="28"/>
        </w:rPr>
        <w:t>Осьминожек</w:t>
      </w:r>
      <w:proofErr w:type="spellEnd"/>
      <w:r w:rsidR="003144AF" w:rsidRPr="006F7B3A">
        <w:rPr>
          <w:color w:val="000000"/>
          <w:sz w:val="28"/>
          <w:szCs w:val="28"/>
        </w:rPr>
        <w:t xml:space="preserve">», 17.08.2018 г., кинотеатр Кукольный театр им. В.Ф. </w:t>
      </w:r>
      <w:proofErr w:type="spellStart"/>
      <w:r w:rsidR="003144AF" w:rsidRPr="006F7B3A">
        <w:rPr>
          <w:color w:val="000000"/>
          <w:sz w:val="28"/>
          <w:szCs w:val="28"/>
        </w:rPr>
        <w:t>Былкова</w:t>
      </w:r>
      <w:proofErr w:type="spellEnd"/>
      <w:r w:rsidR="003144AF" w:rsidRPr="006F7B3A">
        <w:rPr>
          <w:color w:val="000000"/>
          <w:sz w:val="28"/>
          <w:szCs w:val="28"/>
        </w:rPr>
        <w:t>, 12.06.2018 г. игровая программа  «Ты живи моя Россия» в п. им. 1 мая, 27.06.2018 г. экскурсия в Ростовский краеведческий музей «Ночь футбола», 6.10.2018 г.,  спектакль «</w:t>
      </w:r>
      <w:proofErr w:type="spellStart"/>
      <w:r w:rsidR="003144AF" w:rsidRPr="006F7B3A">
        <w:rPr>
          <w:color w:val="000000"/>
          <w:sz w:val="28"/>
          <w:szCs w:val="28"/>
        </w:rPr>
        <w:t>Терешечка</w:t>
      </w:r>
      <w:proofErr w:type="spellEnd"/>
      <w:r w:rsidR="003144AF" w:rsidRPr="006F7B3A">
        <w:rPr>
          <w:color w:val="000000"/>
          <w:sz w:val="28"/>
          <w:szCs w:val="28"/>
        </w:rPr>
        <w:t>» в Кукольном</w:t>
      </w:r>
      <w:proofErr w:type="gramEnd"/>
      <w:r w:rsidR="003144AF" w:rsidRPr="006F7B3A">
        <w:rPr>
          <w:color w:val="000000"/>
          <w:sz w:val="28"/>
          <w:szCs w:val="28"/>
        </w:rPr>
        <w:t xml:space="preserve"> </w:t>
      </w:r>
      <w:proofErr w:type="gramStart"/>
      <w:r w:rsidR="003144AF" w:rsidRPr="006F7B3A">
        <w:rPr>
          <w:color w:val="000000"/>
          <w:sz w:val="28"/>
          <w:szCs w:val="28"/>
        </w:rPr>
        <w:t xml:space="preserve">театре им. В.И. </w:t>
      </w:r>
      <w:proofErr w:type="spellStart"/>
      <w:r w:rsidR="003144AF" w:rsidRPr="006F7B3A">
        <w:rPr>
          <w:color w:val="000000"/>
          <w:sz w:val="28"/>
          <w:szCs w:val="28"/>
        </w:rPr>
        <w:t>Былкова</w:t>
      </w:r>
      <w:proofErr w:type="spellEnd"/>
      <w:r w:rsidR="003144AF" w:rsidRPr="006F7B3A">
        <w:rPr>
          <w:color w:val="000000"/>
          <w:sz w:val="28"/>
          <w:szCs w:val="28"/>
        </w:rPr>
        <w:t>,  12.12.2018 г. детский  благотворительный концерт классической в Ростовской филармонии, 24.12.2018 г. «Фестиваль роботов», ТРК «Мега-Мак»,26.12.2018 г. Новогоднее представление «Новогодние чудеса» на базе отделения социальной диагностики и социально-правовой помощи с участием анимационной студии «</w:t>
      </w:r>
      <w:proofErr w:type="spellStart"/>
      <w:r w:rsidR="003144AF" w:rsidRPr="006F7B3A">
        <w:rPr>
          <w:color w:val="000000"/>
          <w:sz w:val="28"/>
          <w:szCs w:val="28"/>
        </w:rPr>
        <w:t>ЛеЛик</w:t>
      </w:r>
      <w:proofErr w:type="spellEnd"/>
      <w:r w:rsidR="003144AF" w:rsidRPr="006F7B3A">
        <w:rPr>
          <w:color w:val="000000"/>
          <w:sz w:val="28"/>
          <w:szCs w:val="28"/>
        </w:rPr>
        <w:t>» и другие мероприятия.</w:t>
      </w:r>
      <w:proofErr w:type="gramEnd"/>
    </w:p>
    <w:p w:rsidR="000C7749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8. </w:t>
      </w:r>
      <w:r w:rsidRPr="000C7749">
        <w:rPr>
          <w:b/>
          <w:color w:val="262626"/>
          <w:sz w:val="28"/>
          <w:szCs w:val="28"/>
        </w:rPr>
        <w:t>Б</w:t>
      </w:r>
      <w:r w:rsidRPr="000C7749">
        <w:rPr>
          <w:b/>
          <w:color w:val="262626"/>
          <w:sz w:val="28"/>
          <w:szCs w:val="28"/>
        </w:rPr>
        <w:t>лаготворительные акции</w:t>
      </w:r>
      <w:r>
        <w:rPr>
          <w:color w:val="262626"/>
          <w:sz w:val="28"/>
          <w:szCs w:val="28"/>
        </w:rPr>
        <w:t xml:space="preserve"> для поддержки</w:t>
      </w:r>
      <w:r w:rsidRPr="008D2545">
        <w:rPr>
          <w:color w:val="262626"/>
          <w:sz w:val="28"/>
          <w:szCs w:val="28"/>
        </w:rPr>
        <w:t xml:space="preserve"> многодетны</w:t>
      </w:r>
      <w:r>
        <w:rPr>
          <w:color w:val="262626"/>
          <w:sz w:val="28"/>
          <w:szCs w:val="28"/>
        </w:rPr>
        <w:t>х</w:t>
      </w:r>
      <w:r w:rsidRPr="008D2545">
        <w:rPr>
          <w:color w:val="262626"/>
          <w:sz w:val="28"/>
          <w:szCs w:val="28"/>
        </w:rPr>
        <w:t xml:space="preserve"> и малообеспеченны</w:t>
      </w:r>
      <w:r>
        <w:rPr>
          <w:color w:val="262626"/>
          <w:sz w:val="28"/>
          <w:szCs w:val="28"/>
        </w:rPr>
        <w:t>х</w:t>
      </w:r>
      <w:r w:rsidRPr="008D2545">
        <w:rPr>
          <w:color w:val="262626"/>
          <w:sz w:val="28"/>
          <w:szCs w:val="28"/>
        </w:rPr>
        <w:t xml:space="preserve"> сем</w:t>
      </w:r>
      <w:r>
        <w:rPr>
          <w:color w:val="262626"/>
          <w:sz w:val="28"/>
          <w:szCs w:val="28"/>
        </w:rPr>
        <w:t>ей:</w:t>
      </w:r>
      <w:r w:rsidRPr="00DC3F79">
        <w:rPr>
          <w:color w:val="262626"/>
          <w:sz w:val="28"/>
          <w:szCs w:val="28"/>
        </w:rPr>
        <w:t xml:space="preserve">  </w:t>
      </w:r>
    </w:p>
    <w:p w:rsidR="000C7749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д</w:t>
      </w:r>
      <w:r>
        <w:rPr>
          <w:color w:val="262626"/>
          <w:sz w:val="28"/>
          <w:szCs w:val="28"/>
        </w:rPr>
        <w:t xml:space="preserve">оброй традицией стала постоянно действующая акция </w:t>
      </w:r>
      <w:r w:rsidRPr="000C7749">
        <w:rPr>
          <w:b/>
          <w:color w:val="262626"/>
          <w:sz w:val="28"/>
          <w:szCs w:val="28"/>
        </w:rPr>
        <w:t>«Из рук в руки».</w:t>
      </w:r>
      <w:r>
        <w:rPr>
          <w:color w:val="262626"/>
          <w:sz w:val="28"/>
          <w:szCs w:val="28"/>
        </w:rPr>
        <w:t xml:space="preserve"> В отделении социальной диагностики и социально-правовой помощи принимают от населения и передают малоимущим семьям детские вещи, обувь, детские ванночки, кроватки, манежи, наборы для новорожденных, с</w:t>
      </w:r>
      <w:r>
        <w:rPr>
          <w:color w:val="262626"/>
          <w:sz w:val="28"/>
          <w:szCs w:val="28"/>
        </w:rPr>
        <w:t>тульчики для кормления, игрушки;</w:t>
      </w:r>
    </w:p>
    <w:p w:rsidR="000C7749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у </w:t>
      </w:r>
      <w:r>
        <w:rPr>
          <w:color w:val="262626"/>
          <w:sz w:val="28"/>
          <w:szCs w:val="28"/>
        </w:rPr>
        <w:t xml:space="preserve"> малообеспеченных семей постоянным спросом пользуются средства ухода и гигиены для детей от 0 до 3-х лет, которые собираются благодаря  благотворительной</w:t>
      </w:r>
      <w:r>
        <w:rPr>
          <w:color w:val="262626"/>
          <w:sz w:val="28"/>
          <w:szCs w:val="28"/>
        </w:rPr>
        <w:t xml:space="preserve"> акции </w:t>
      </w:r>
      <w:r w:rsidRPr="000C7749">
        <w:rPr>
          <w:b/>
          <w:color w:val="262626"/>
          <w:sz w:val="28"/>
          <w:szCs w:val="28"/>
        </w:rPr>
        <w:t>«Подгузники»</w:t>
      </w:r>
      <w:r w:rsidRPr="000C7749">
        <w:rPr>
          <w:color w:val="262626"/>
          <w:sz w:val="28"/>
          <w:szCs w:val="28"/>
        </w:rPr>
        <w:t>;</w:t>
      </w:r>
    </w:p>
    <w:p w:rsidR="000C7749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е</w:t>
      </w:r>
      <w:r w:rsidRPr="003B7D73">
        <w:rPr>
          <w:color w:val="262626"/>
          <w:sz w:val="28"/>
          <w:szCs w:val="28"/>
        </w:rPr>
        <w:t xml:space="preserve">жегодно проводится благотворительная акция </w:t>
      </w:r>
      <w:r w:rsidRPr="000C7749">
        <w:rPr>
          <w:b/>
          <w:color w:val="262626"/>
          <w:sz w:val="28"/>
          <w:szCs w:val="28"/>
        </w:rPr>
        <w:t xml:space="preserve">«Помоги собраться в школу» </w:t>
      </w:r>
      <w:r w:rsidRPr="003B7D73">
        <w:rPr>
          <w:color w:val="262626"/>
          <w:sz w:val="28"/>
          <w:szCs w:val="28"/>
        </w:rPr>
        <w:t>для детей из малообеспеченных, многодетных семей. Для будущих школьников с помощью неравнодушных граждан и организаций комплектуются наборы канцелярских принадлежностей, школьной одежды, обуви</w:t>
      </w:r>
      <w:r>
        <w:rPr>
          <w:color w:val="262626"/>
          <w:sz w:val="28"/>
          <w:szCs w:val="28"/>
        </w:rPr>
        <w:t xml:space="preserve"> и</w:t>
      </w:r>
      <w:r w:rsidRPr="003B7D73">
        <w:rPr>
          <w:color w:val="262626"/>
          <w:sz w:val="28"/>
          <w:szCs w:val="28"/>
        </w:rPr>
        <w:t xml:space="preserve"> ранцев. Праздник «Первоклассник» организуется на территории социально-реабилитационного центра с привлечением аниматоров, проведением конкурсов</w:t>
      </w:r>
      <w:r>
        <w:rPr>
          <w:color w:val="262626"/>
          <w:sz w:val="28"/>
          <w:szCs w:val="28"/>
        </w:rPr>
        <w:t xml:space="preserve"> и</w:t>
      </w:r>
      <w:r w:rsidRPr="003B7D73">
        <w:rPr>
          <w:color w:val="262626"/>
          <w:sz w:val="28"/>
          <w:szCs w:val="28"/>
        </w:rPr>
        <w:t xml:space="preserve"> игр. Набор Первоклассника вручается детям в торжественной обстановке</w:t>
      </w:r>
      <w:r>
        <w:rPr>
          <w:color w:val="262626"/>
          <w:sz w:val="28"/>
          <w:szCs w:val="28"/>
        </w:rPr>
        <w:t>, также каждый ребенок получает сладкое угощение</w:t>
      </w:r>
      <w:r w:rsidRPr="003B7D73">
        <w:rPr>
          <w:color w:val="262626"/>
          <w:sz w:val="28"/>
          <w:szCs w:val="28"/>
        </w:rPr>
        <w:t xml:space="preserve">. </w:t>
      </w:r>
    </w:p>
    <w:p w:rsidR="000C7749" w:rsidRPr="003B7D73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</w:t>
      </w:r>
      <w:r>
        <w:rPr>
          <w:color w:val="262626"/>
          <w:sz w:val="28"/>
          <w:szCs w:val="28"/>
        </w:rPr>
        <w:t xml:space="preserve">остоянно действует акция </w:t>
      </w:r>
      <w:r w:rsidRPr="000C7749">
        <w:rPr>
          <w:b/>
          <w:color w:val="262626"/>
          <w:sz w:val="28"/>
          <w:szCs w:val="28"/>
        </w:rPr>
        <w:t>«Первый транспорт малыша».</w:t>
      </w:r>
      <w:r>
        <w:rPr>
          <w:color w:val="262626"/>
          <w:sz w:val="28"/>
          <w:szCs w:val="28"/>
        </w:rPr>
        <w:t xml:space="preserve"> Семьи, у которых выросли дети, могут  передать коляски, переноски, велосипеды, самокаты нуждающимся детям из малообеспеченных семей. В 2018 году к акции подключились организации, которые передали для детей новые самокаты, велосипеды.</w:t>
      </w:r>
    </w:p>
    <w:p w:rsidR="000C7749" w:rsidRPr="000C7749" w:rsidRDefault="000C7749" w:rsidP="000C77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F79">
        <w:rPr>
          <w:color w:val="262626"/>
          <w:sz w:val="28"/>
          <w:szCs w:val="28"/>
        </w:rPr>
        <w:t xml:space="preserve"> За истекший год  </w:t>
      </w:r>
      <w:r>
        <w:rPr>
          <w:color w:val="262626"/>
          <w:sz w:val="28"/>
          <w:szCs w:val="28"/>
        </w:rPr>
        <w:t>более 100</w:t>
      </w:r>
      <w:r w:rsidRPr="00DC3F79">
        <w:rPr>
          <w:color w:val="262626"/>
          <w:sz w:val="28"/>
          <w:szCs w:val="28"/>
        </w:rPr>
        <w:t xml:space="preserve"> неравнодушных </w:t>
      </w:r>
      <w:r>
        <w:rPr>
          <w:color w:val="262626"/>
          <w:sz w:val="28"/>
          <w:szCs w:val="28"/>
        </w:rPr>
        <w:t>ростовчан</w:t>
      </w:r>
      <w:r w:rsidRPr="00DC3F7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и организаций </w:t>
      </w:r>
      <w:proofErr w:type="gramStart"/>
      <w:r>
        <w:rPr>
          <w:color w:val="262626"/>
          <w:sz w:val="28"/>
          <w:szCs w:val="28"/>
        </w:rPr>
        <w:t>с</w:t>
      </w:r>
      <w:proofErr w:type="gramEnd"/>
      <w:r>
        <w:rPr>
          <w:color w:val="262626"/>
          <w:sz w:val="28"/>
          <w:szCs w:val="28"/>
        </w:rPr>
        <w:t xml:space="preserve"> щед</w:t>
      </w:r>
      <w:r w:rsidRPr="00DC3F79">
        <w:rPr>
          <w:color w:val="262626"/>
          <w:sz w:val="28"/>
          <w:szCs w:val="28"/>
        </w:rPr>
        <w:t xml:space="preserve">ростью приносили вещи: одежду, обувь, игрушки, книги. Благодаря этому </w:t>
      </w:r>
      <w:r>
        <w:rPr>
          <w:color w:val="262626"/>
          <w:sz w:val="28"/>
          <w:szCs w:val="28"/>
        </w:rPr>
        <w:t xml:space="preserve">более 180 </w:t>
      </w:r>
      <w:r w:rsidRPr="00DC3F79">
        <w:rPr>
          <w:color w:val="262626"/>
          <w:sz w:val="28"/>
          <w:szCs w:val="28"/>
        </w:rPr>
        <w:t>малообеспеченн</w:t>
      </w:r>
      <w:r>
        <w:rPr>
          <w:color w:val="262626"/>
          <w:sz w:val="28"/>
          <w:szCs w:val="28"/>
        </w:rPr>
        <w:t>ых</w:t>
      </w:r>
      <w:r w:rsidRPr="00DC3F79">
        <w:rPr>
          <w:color w:val="262626"/>
          <w:sz w:val="28"/>
          <w:szCs w:val="28"/>
        </w:rPr>
        <w:t xml:space="preserve"> сем</w:t>
      </w:r>
      <w:r>
        <w:rPr>
          <w:color w:val="262626"/>
          <w:sz w:val="28"/>
          <w:szCs w:val="28"/>
        </w:rPr>
        <w:t>ей</w:t>
      </w:r>
      <w:r w:rsidRPr="00DC3F7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с детьми </w:t>
      </w:r>
      <w:r w:rsidRPr="00DC3F79">
        <w:rPr>
          <w:color w:val="262626"/>
          <w:sz w:val="28"/>
          <w:szCs w:val="28"/>
        </w:rPr>
        <w:t>получил</w:t>
      </w:r>
      <w:r>
        <w:rPr>
          <w:color w:val="262626"/>
          <w:sz w:val="28"/>
          <w:szCs w:val="28"/>
        </w:rPr>
        <w:t>и</w:t>
      </w:r>
      <w:r w:rsidRPr="00DC3F79">
        <w:rPr>
          <w:color w:val="262626"/>
          <w:sz w:val="28"/>
          <w:szCs w:val="28"/>
        </w:rPr>
        <w:t xml:space="preserve"> одежд</w:t>
      </w:r>
      <w:r>
        <w:rPr>
          <w:color w:val="262626"/>
          <w:sz w:val="28"/>
          <w:szCs w:val="28"/>
        </w:rPr>
        <w:t>у</w:t>
      </w:r>
      <w:r w:rsidRPr="00DC3F79">
        <w:rPr>
          <w:color w:val="262626"/>
          <w:sz w:val="28"/>
          <w:szCs w:val="28"/>
        </w:rPr>
        <w:t xml:space="preserve"> и обув</w:t>
      </w:r>
      <w:r>
        <w:rPr>
          <w:color w:val="262626"/>
          <w:sz w:val="28"/>
          <w:szCs w:val="28"/>
        </w:rPr>
        <w:t>ь</w:t>
      </w:r>
      <w:r w:rsidRPr="00DC3F79">
        <w:rPr>
          <w:color w:val="262626"/>
          <w:sz w:val="28"/>
          <w:szCs w:val="28"/>
        </w:rPr>
        <w:t xml:space="preserve">, </w:t>
      </w:r>
      <w:r>
        <w:rPr>
          <w:color w:val="262626"/>
          <w:sz w:val="28"/>
          <w:szCs w:val="28"/>
        </w:rPr>
        <w:t>продукты питания, средства гигиены.</w:t>
      </w:r>
      <w:r w:rsidRPr="00DC3F7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</w:t>
      </w:r>
      <w:r w:rsidRPr="00DC3F79">
        <w:rPr>
          <w:color w:val="262626"/>
          <w:sz w:val="28"/>
          <w:szCs w:val="28"/>
        </w:rPr>
        <w:t>38 семьям</w:t>
      </w:r>
      <w:r>
        <w:rPr>
          <w:color w:val="262626"/>
          <w:sz w:val="28"/>
          <w:szCs w:val="28"/>
        </w:rPr>
        <w:t xml:space="preserve"> с маленькими детьми и детьми-инвалидами </w:t>
      </w:r>
      <w:r w:rsidRPr="00DC3F79">
        <w:rPr>
          <w:color w:val="262626"/>
          <w:sz w:val="28"/>
          <w:szCs w:val="28"/>
        </w:rPr>
        <w:t>была доставлена натурально-вещевая помощь службой мобильной бригады на дом.</w:t>
      </w:r>
    </w:p>
    <w:p w:rsidR="000C7749" w:rsidRDefault="000C7749" w:rsidP="000C77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7749" w:rsidRDefault="000C7749" w:rsidP="000C77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44AF" w:rsidRPr="006F7B3A" w:rsidRDefault="003144AF" w:rsidP="000C7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6F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 отделение дневного пребывания</w:t>
      </w:r>
    </w:p>
    <w:p w:rsidR="003144AF" w:rsidRPr="006F7B3A" w:rsidRDefault="003144AF" w:rsidP="000C7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B3A">
        <w:rPr>
          <w:rFonts w:ascii="Times New Roman" w:hAnsi="Times New Roman" w:cs="Times New Roman"/>
          <w:iCs/>
          <w:sz w:val="28"/>
          <w:szCs w:val="28"/>
        </w:rPr>
        <w:t>1.</w:t>
      </w:r>
      <w:r w:rsidRPr="006F7B3A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оциальный проект «Духовное сопровождение воспитанников отделения дневного пребывания».  </w:t>
      </w:r>
      <w:r w:rsidRPr="006F7B3A">
        <w:rPr>
          <w:rFonts w:ascii="Times New Roman" w:hAnsi="Times New Roman" w:cs="Times New Roman"/>
          <w:sz w:val="28"/>
          <w:szCs w:val="28"/>
        </w:rPr>
        <w:t>Цель проекта: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B3A">
        <w:rPr>
          <w:rFonts w:ascii="Times New Roman" w:hAnsi="Times New Roman" w:cs="Times New Roman"/>
          <w:sz w:val="28"/>
          <w:szCs w:val="28"/>
        </w:rPr>
        <w:t>воспитание христианской культуры  детей в условиях отделения дневного пребывания несовершеннолетних. Проведено 34 занятия  и 8 экскурсий</w:t>
      </w:r>
      <w:r w:rsidR="009638CD" w:rsidRPr="006F7B3A">
        <w:rPr>
          <w:rFonts w:ascii="Times New Roman" w:hAnsi="Times New Roman" w:cs="Times New Roman"/>
          <w:sz w:val="28"/>
          <w:szCs w:val="28"/>
        </w:rPr>
        <w:t>;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6F7B3A">
        <w:rPr>
          <w:rFonts w:ascii="Times New Roman" w:hAnsi="Times New Roman" w:cs="Times New Roman"/>
          <w:b/>
          <w:sz w:val="28"/>
          <w:szCs w:val="28"/>
        </w:rPr>
        <w:t>«Родительский день»,</w:t>
      </w:r>
      <w:r w:rsidRPr="006F7B3A">
        <w:rPr>
          <w:rFonts w:ascii="Times New Roman" w:hAnsi="Times New Roman" w:cs="Times New Roman"/>
          <w:sz w:val="28"/>
          <w:szCs w:val="28"/>
        </w:rPr>
        <w:t xml:space="preserve"> в рамках которого организован     </w:t>
      </w:r>
      <w:r w:rsidRPr="006F7B3A">
        <w:rPr>
          <w:rFonts w:ascii="Times New Roman" w:hAnsi="Times New Roman" w:cs="Times New Roman"/>
          <w:b/>
          <w:sz w:val="28"/>
          <w:szCs w:val="28"/>
        </w:rPr>
        <w:t>«Родительский всеобуч»</w:t>
      </w:r>
      <w:r w:rsidRPr="006F7B3A">
        <w:rPr>
          <w:rFonts w:ascii="Times New Roman" w:hAnsi="Times New Roman" w:cs="Times New Roman"/>
          <w:sz w:val="28"/>
          <w:szCs w:val="28"/>
        </w:rPr>
        <w:t xml:space="preserve">,   </w:t>
      </w:r>
      <w:r w:rsidRPr="006F7B3A">
        <w:rPr>
          <w:rFonts w:ascii="Times New Roman" w:hAnsi="Times New Roman" w:cs="Times New Roman"/>
          <w:b/>
          <w:sz w:val="28"/>
          <w:szCs w:val="28"/>
        </w:rPr>
        <w:t>работает «Родительский клуб».</w:t>
      </w:r>
      <w:r w:rsidRPr="006F7B3A">
        <w:rPr>
          <w:rFonts w:ascii="Times New Roman" w:hAnsi="Times New Roman" w:cs="Times New Roman"/>
          <w:sz w:val="28"/>
          <w:szCs w:val="28"/>
        </w:rPr>
        <w:t xml:space="preserve"> Результат проведено 24 занятия для родителей, 4 родительских собрания, 12 заседаний клуба.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</w:t>
      </w:r>
      <w:r w:rsidRPr="006F7B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отделение социальной реабилитации: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Медиапроект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«Радужный город», </w:t>
      </w:r>
      <w:r w:rsidRPr="006F7B3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эффективная форма работы на основе поддержки, сотрудничества и сплочения детей и взрослых с целью успешной социализации несовершеннолетних в обществе, реализации «трудных» подростков в рамках тех или иных социальных ролей. 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 xml:space="preserve">В проект  входят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: медиа-центр «Радуга FM» (радио, фото и видео студия </w:t>
      </w:r>
      <w:proofErr w:type="spellStart"/>
      <w:r w:rsidRPr="006F7B3A">
        <w:rPr>
          <w:rFonts w:ascii="Times New Roman" w:hAnsi="Times New Roman" w:cs="Times New Roman"/>
          <w:color w:val="000000"/>
          <w:sz w:val="28"/>
          <w:szCs w:val="28"/>
        </w:rPr>
        <w:t>минитипография</w:t>
      </w:r>
      <w:proofErr w:type="spellEnd"/>
      <w:r w:rsidRPr="006F7B3A">
        <w:rPr>
          <w:rFonts w:ascii="Times New Roman" w:hAnsi="Times New Roman" w:cs="Times New Roman"/>
          <w:color w:val="000000"/>
          <w:sz w:val="28"/>
          <w:szCs w:val="28"/>
        </w:rPr>
        <w:t xml:space="preserve"> по выпуску «Радужной газеты», кино-клуб «Радуга-фильм»</w:t>
      </w:r>
      <w:r w:rsidRPr="006F7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 xml:space="preserve"> В проекте за время его работы приняли участие </w:t>
      </w:r>
      <w:r w:rsidRPr="006F7B3A">
        <w:rPr>
          <w:rFonts w:ascii="Times New Roman" w:hAnsi="Times New Roman" w:cs="Times New Roman"/>
          <w:color w:val="000000"/>
          <w:sz w:val="28"/>
          <w:szCs w:val="28"/>
        </w:rPr>
        <w:t>72 несовершеннолетних, П</w:t>
      </w:r>
      <w:r w:rsidRPr="006F7B3A">
        <w:rPr>
          <w:rFonts w:ascii="Times New Roman" w:hAnsi="Times New Roman" w:cs="Times New Roman"/>
          <w:sz w:val="28"/>
          <w:szCs w:val="28"/>
        </w:rPr>
        <w:t xml:space="preserve">роведено 96 радиопередач,  издано 12 номеров газеты, 7 видеороликов, 12 презентаций, 300 листовок. 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Проведены такие  мероприятия,  как: выборы мэра «Радужного города», «Детская экологическая конференция «Спасем наш дом», «День самоуправления», презентация книжных выставок «Слово», виртуальная экскурсия «Воды России».</w:t>
      </w:r>
      <w:proofErr w:type="gramEnd"/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2. </w:t>
      </w:r>
      <w:r w:rsidRPr="006F7B3A">
        <w:rPr>
          <w:rFonts w:ascii="Times New Roman" w:hAnsi="Times New Roman" w:cs="Times New Roman"/>
          <w:b/>
          <w:sz w:val="28"/>
          <w:szCs w:val="28"/>
        </w:rPr>
        <w:t>Социальный проект «Диалог поколений»</w:t>
      </w:r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участниками которого являются  воспитанники отделения социальной реабилитации и клиенты </w:t>
      </w:r>
      <w:r w:rsidRPr="006F7B3A">
        <w:rPr>
          <w:rFonts w:ascii="Times New Roman" w:hAnsi="Times New Roman" w:cs="Times New Roman"/>
          <w:sz w:val="28"/>
          <w:szCs w:val="28"/>
        </w:rPr>
        <w:t xml:space="preserve">МБУ «ЦСОН </w:t>
      </w:r>
      <w:r w:rsidRPr="006F7B3A">
        <w:rPr>
          <w:rFonts w:ascii="Times New Roman" w:hAnsi="Times New Roman" w:cs="Times New Roman"/>
          <w:sz w:val="28"/>
          <w:szCs w:val="28"/>
        </w:rPr>
        <w:br/>
        <w:t>Первомайского района г. Ростова-на-Дону»</w:t>
      </w:r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проекта  направлена на  </w:t>
      </w:r>
      <w:r w:rsidRPr="006F7B3A">
        <w:rPr>
          <w:rFonts w:ascii="Times New Roman" w:hAnsi="Times New Roman" w:cs="Times New Roman"/>
          <w:sz w:val="28"/>
          <w:szCs w:val="28"/>
        </w:rPr>
        <w:t xml:space="preserve">укрепление коммуникативных связей между представителями разных поколений. В рамках проекта  воспитанники СРЦ в течение 2018 г. посещали пожилых людей – клиентов ЦСОН со спектаклями, поздравляли с праздниками, дарили сувениры, сделанные своими руками.   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3. 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>Социальный проект военно-патриотической направленности «Растим патриотов»,</w:t>
      </w:r>
      <w:r w:rsidRPr="006F7B3A">
        <w:rPr>
          <w:rFonts w:ascii="Times New Roman" w:hAnsi="Times New Roman" w:cs="Times New Roman"/>
          <w:sz w:val="28"/>
          <w:szCs w:val="28"/>
        </w:rPr>
        <w:t xml:space="preserve"> задачей проекта является формирование гражданских чувств  воспитанников: патриотизма, интернационализма, чувства гражданского долга и социальной ответственности, готовности защищать свое Отечество. В</w:t>
      </w:r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проекта проведено патриотических мероприятий и акций – 24, в том  числе такие, как патриотическая акция, посвященная празднику победы над фашистскими захватчиками «Никто не забыт, ничто не забыто», уроки мужества, проведенные для воспитанников СРЦ ветеранами Великой Отечественной войны и локальных войн, посещение Музея боевой славы в Окружном Доме офицеров, возложение цветов к мемориалам воинам-героям </w:t>
      </w:r>
      <w:proofErr w:type="spellStart"/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>остова</w:t>
      </w:r>
      <w:proofErr w:type="spellEnd"/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>-на-Дону и др.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4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. Социальный проект «Связь поколений»,  </w:t>
      </w:r>
      <w:r w:rsidRPr="006F7B3A">
        <w:rPr>
          <w:rFonts w:ascii="Times New Roman" w:hAnsi="Times New Roman" w:cs="Times New Roman"/>
          <w:sz w:val="28"/>
          <w:szCs w:val="28"/>
        </w:rPr>
        <w:t xml:space="preserve">работа которого направлена на установление коммуникаций и дружественных связей между старшими и </w:t>
      </w:r>
      <w:r w:rsidRPr="006F7B3A">
        <w:rPr>
          <w:rFonts w:ascii="Times New Roman" w:hAnsi="Times New Roman" w:cs="Times New Roman"/>
          <w:sz w:val="28"/>
          <w:szCs w:val="28"/>
        </w:rPr>
        <w:lastRenderedPageBreak/>
        <w:t>младшими поколениями. В течение года воспитанники СРЦ общались с пожилыми людьми -  клиентами ГАУСОН КСЦ г. Ростова-на-Дону, в октябре дети  готовили и показывали  клиентам КСЦ  тематическую  программу  «Доброе сердце», в декабре - новогоднюю театрализованную  программу «Щелкунчик и Мари».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5.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 Участие в программе «Готов к Добру и Обороне»:   </w:t>
      </w:r>
      <w:r w:rsidRPr="006F7B3A">
        <w:rPr>
          <w:rFonts w:ascii="Times New Roman" w:hAnsi="Times New Roman" w:cs="Times New Roman"/>
          <w:sz w:val="28"/>
          <w:szCs w:val="28"/>
        </w:rPr>
        <w:t>воспитанники СРЦ  при содействии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  с </w:t>
      </w:r>
      <w:r w:rsidRPr="006F7B3A">
        <w:rPr>
          <w:rStyle w:val="a7"/>
          <w:rFonts w:ascii="Times New Roman" w:hAnsi="Times New Roman" w:cs="Times New Roman"/>
          <w:sz w:val="28"/>
          <w:szCs w:val="28"/>
        </w:rPr>
        <w:t xml:space="preserve">Региональной Молодежной Общественной Организации "Я Волонтер!",  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   стали участниками   программы: «Готов к Добру и Обороне».  </w:t>
      </w:r>
    </w:p>
    <w:p w:rsidR="003144AF" w:rsidRPr="006F7B3A" w:rsidRDefault="003144AF" w:rsidP="006F7B3A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ab/>
        <w:t>Целью программы   является увеличение количества молодежи, ориентированной на занятия волонтерской деятельностью, улучшение физического и психологического здоровья детей, подготовка к сдаче норм "ГТО", социализация несовершеннолетних, участвовать  в военно-исторических форумах с участием ветеранов, по популярному командному виду спорта "</w:t>
      </w:r>
      <w:proofErr w:type="spellStart"/>
      <w:r w:rsidRPr="006F7B3A">
        <w:rPr>
          <w:sz w:val="28"/>
          <w:szCs w:val="28"/>
        </w:rPr>
        <w:t>лазертаг</w:t>
      </w:r>
      <w:proofErr w:type="spellEnd"/>
      <w:r w:rsidRPr="006F7B3A">
        <w:rPr>
          <w:sz w:val="28"/>
          <w:szCs w:val="28"/>
        </w:rPr>
        <w:t xml:space="preserve">". В  отделении социальной реабилитации СРЦ в рамках программы  «Готов к Добру и Обороне»  открыта </w:t>
      </w:r>
      <w:r w:rsidRPr="006F7B3A">
        <w:rPr>
          <w:b/>
          <w:bCs/>
          <w:sz w:val="28"/>
          <w:szCs w:val="28"/>
        </w:rPr>
        <w:t>«Школа волонтеров».</w:t>
      </w:r>
      <w:r w:rsidRPr="006F7B3A">
        <w:rPr>
          <w:sz w:val="28"/>
          <w:szCs w:val="28"/>
        </w:rPr>
        <w:t xml:space="preserve"> Обучаясь в этой школе,  воспитанники отделения социальной реабилитации знакомятся с приемами   волонтерской деятельности, учатся оказывать посильную помощь тем, кто в этом нуждается.</w:t>
      </w:r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B3A">
        <w:rPr>
          <w:rFonts w:ascii="Times New Roman" w:hAnsi="Times New Roman" w:cs="Times New Roman"/>
          <w:sz w:val="28"/>
          <w:szCs w:val="28"/>
        </w:rPr>
        <w:t>6. В течение отчетного периода в отделении социальной реабилитации работает    социальный проект «В мире науки и техники»,</w:t>
      </w:r>
      <w:r w:rsidRPr="006F7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реализуемый   совместно с  АНО «Информационный центр атомной отрасли»,  в рамках которого  воспитанники отделения социальной реабилитации посетили 12 тематических лекториев, приняли участие в 6-х интеллектуальных конкурсах. </w:t>
      </w:r>
    </w:p>
    <w:p w:rsidR="003144AF" w:rsidRPr="006F7B3A" w:rsidRDefault="003144AF" w:rsidP="006F7B3A">
      <w:pPr>
        <w:pStyle w:val="p1"/>
        <w:shd w:val="clear" w:color="auto" w:fill="FFFFFF"/>
        <w:spacing w:before="0" w:after="0"/>
        <w:jc w:val="both"/>
        <w:rPr>
          <w:sz w:val="28"/>
          <w:szCs w:val="28"/>
        </w:rPr>
      </w:pPr>
      <w:r w:rsidRPr="006F7B3A">
        <w:rPr>
          <w:rStyle w:val="s1"/>
          <w:bCs/>
          <w:color w:val="000000"/>
          <w:sz w:val="28"/>
          <w:szCs w:val="28"/>
        </w:rPr>
        <w:t>7.</w:t>
      </w:r>
      <w:r w:rsidRPr="006F7B3A">
        <w:rPr>
          <w:rStyle w:val="s1"/>
          <w:b/>
          <w:bCs/>
          <w:color w:val="000000"/>
          <w:sz w:val="28"/>
          <w:szCs w:val="28"/>
        </w:rPr>
        <w:t xml:space="preserve"> Социальный  проект «Спорт и я - лучшие друзья!»:</w:t>
      </w:r>
      <w:r w:rsidRPr="006F7B3A">
        <w:rPr>
          <w:color w:val="000000"/>
          <w:sz w:val="28"/>
          <w:szCs w:val="28"/>
        </w:rPr>
        <w:t xml:space="preserve">  проект реализуется с целью вовлечения детей и подростков из малообеспеченных и неполных семей в массовый спорт (футбол, гандбол,  и т.п.).</w:t>
      </w:r>
    </w:p>
    <w:p w:rsidR="003144AF" w:rsidRPr="006F7B3A" w:rsidRDefault="003144AF" w:rsidP="006F7B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Во время реализации проекта воспитанники участвовали в таких мероприятиях, как: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- 23.06.2018 г. посетили матч Чемпионата мира по футболу Южная Корея – Мексика;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792"/>
      <w:r w:rsidRPr="006F7B3A">
        <w:rPr>
          <w:rFonts w:ascii="Times New Roman" w:hAnsi="Times New Roman" w:cs="Times New Roman"/>
          <w:sz w:val="28"/>
          <w:szCs w:val="28"/>
        </w:rPr>
        <w:t>-10.08.20118 г. спортивный праздник, посвященный «Дню физкультурника», организованный для воспитанников военнослужащими в/</w:t>
      </w:r>
      <w:proofErr w:type="gramStart"/>
      <w:r w:rsidRPr="006F7B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 xml:space="preserve"> №3034; 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- 12.10.2018 г. хоккейный матч  (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-Арена); 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- 20.09.2018 г. спортивный праздник «Веселые страты», организованный в ДК Роствертол;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-13.12.2018 г. посещение гандбольного матча в физкультурно-оздоровительном комплексе (ул. Королева,1/1);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- 26.11.2018 г. футбольный матч ФК ЦСК – ФК Ростов</w:t>
      </w:r>
    </w:p>
    <w:p w:rsidR="003144AF" w:rsidRPr="006F7B3A" w:rsidRDefault="003144AF" w:rsidP="006F7B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- 20.12.2018 г. участие в церемонии открытия Всероссийских соревнований по греко-римской борьбе, посвященных памяти ЗТР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Самургашева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В.С., всего 25 мероприятий, в них участвовали 128 воспитанников.</w:t>
      </w:r>
      <w:bookmarkEnd w:id="1"/>
    </w:p>
    <w:p w:rsidR="003144AF" w:rsidRPr="006F7B3A" w:rsidRDefault="003144AF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B3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2018 году   в рамках образовательной деятельности по дополнительным образовательным программам воспитанников в отделении социальной реабилитации реализуются 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дополнительные общеразвивающие программы:  </w:t>
      </w:r>
      <w:proofErr w:type="gramStart"/>
      <w:r w:rsidRPr="006F7B3A">
        <w:rPr>
          <w:rFonts w:ascii="Times New Roman" w:hAnsi="Times New Roman" w:cs="Times New Roman"/>
          <w:b/>
          <w:sz w:val="28"/>
          <w:szCs w:val="28"/>
        </w:rPr>
        <w:t>«</w:t>
      </w:r>
      <w:r w:rsidRPr="006F7B3A">
        <w:rPr>
          <w:rFonts w:ascii="Times New Roman" w:hAnsi="Times New Roman" w:cs="Times New Roman"/>
          <w:sz w:val="28"/>
          <w:szCs w:val="28"/>
        </w:rPr>
        <w:t>Дорога длиною в жизнь»</w:t>
      </w:r>
      <w:r w:rsidRPr="006F7B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F7B3A">
        <w:rPr>
          <w:rFonts w:ascii="Times New Roman" w:hAnsi="Times New Roman" w:cs="Times New Roman"/>
          <w:sz w:val="28"/>
          <w:szCs w:val="28"/>
        </w:rPr>
        <w:t xml:space="preserve"> (профилактика употребления ПАВ), «Культура твоего здоровья: основы антропометрии, оценка функциональности организма», «Правила на всю жизнь», «Азбука безопасности для дошкольников», «Формирование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культуры у дошкольников», «Азбука пешехода», «Юный эколог», «Как хорошо уметь читать», «В гостях у сказки», «Безопасность на улицах и дорогах», «Волшебная шкатулка», «Школа этикета», «Смелые ребята», «Волшебные пальчики» и другие.</w:t>
      </w:r>
      <w:proofErr w:type="gramEnd"/>
      <w:r w:rsidRPr="006F7B3A">
        <w:rPr>
          <w:rFonts w:ascii="Times New Roman" w:hAnsi="Times New Roman" w:cs="Times New Roman"/>
          <w:sz w:val="28"/>
          <w:szCs w:val="28"/>
        </w:rPr>
        <w:t xml:space="preserve"> Всего по дополнительным образовательным программам обучено 186 воспитанников. </w:t>
      </w:r>
    </w:p>
    <w:p w:rsidR="00FB5DA9" w:rsidRPr="006F7B3A" w:rsidRDefault="00B466BA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AF489F" w:rsidRPr="006F7B3A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FB5DA9" w:rsidRPr="006F7B3A">
        <w:rPr>
          <w:rFonts w:ascii="Times New Roman" w:hAnsi="Times New Roman" w:cs="Times New Roman"/>
          <w:b/>
          <w:bCs/>
          <w:sz w:val="28"/>
          <w:szCs w:val="28"/>
        </w:rPr>
        <w:t>. Организация работы по привлечению спонсорской помощи, развитию рынка платных услуг населению (с целью привлечения внебюджетных средств, направляемых на оплату труда работников).</w:t>
      </w:r>
    </w:p>
    <w:p w:rsidR="00C55B39" w:rsidRPr="006F7B3A" w:rsidRDefault="00C55B39" w:rsidP="006F7B3A">
      <w:pPr>
        <w:spacing w:after="0" w:line="240" w:lineRule="auto"/>
        <w:ind w:right="1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С 01.01.2018 г. с целью укрепления материально-технической базы учреждения привлечены  благотворительные средства: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Всего:  939241,70 руб., из них: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- 8 893 руб., ширма для кукольного театра, БФ Николая Чудотворца;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- 9990,0 руб., МФУ,  физ. лицо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Сурмалян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- 78,0  руб., книги, физ. лицо Смирнова В.П.;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- 2544,0 руб., сплит-система, физ. лицо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- 19458,0 руб.,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термопоты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 xml:space="preserve"> (5шт.), спортивный инвентарь, ЗАО «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Сандоз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>»;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- 19500, 0 руб. МФУ, 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- 4990,0 руб., музыкальный центр, РРОБО «Милосердие на Дону»;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- 10850,0 руб., блендер, миксер, </w:t>
      </w:r>
      <w:proofErr w:type="spellStart"/>
      <w:r w:rsidRPr="006F7B3A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Pr="006F7B3A">
        <w:rPr>
          <w:rFonts w:ascii="Times New Roman" w:hAnsi="Times New Roman" w:cs="Times New Roman"/>
          <w:sz w:val="28"/>
          <w:szCs w:val="28"/>
        </w:rPr>
        <w:t>, РРОБО  «Милосердие на Дону»;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- 40735,69 руб., продукты питания, ООО «ЮМК»;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- 14659,25 руб., медикаменты, Корпоративный БФ «Катрен»;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- 27521,0 руб., медикаменты, физическое лицо Поляков Н.М.;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-33294,25 руб., школьные наборы, БФ им. </w:t>
      </w:r>
      <w:r w:rsidRPr="006F7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Святой Великомученицы</w:t>
      </w:r>
      <w:r w:rsidRPr="006F7B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7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Анастасии </w:t>
      </w:r>
      <w:proofErr w:type="spellStart"/>
      <w:r w:rsidRPr="006F7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Узорешительницы</w:t>
      </w:r>
      <w:proofErr w:type="spellEnd"/>
      <w:r w:rsidRPr="006F7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55B39" w:rsidRPr="006F7B3A" w:rsidRDefault="00C55B39" w:rsidP="006F7B3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7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- 1713,51 руб., моющие средства, БФ «Я не одинок»;</w:t>
      </w:r>
      <w:r w:rsidRPr="006F7B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55B39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- 19975,0 руб., строительные материалы, БФ «Я не одинок»</w:t>
      </w:r>
    </w:p>
    <w:p w:rsidR="00C55B39" w:rsidRPr="006F7B3A" w:rsidRDefault="006F4D8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- 5</w:t>
      </w:r>
      <w:r w:rsidR="00C55B39" w:rsidRPr="006F7B3A">
        <w:rPr>
          <w:rFonts w:ascii="Times New Roman" w:hAnsi="Times New Roman" w:cs="Times New Roman"/>
          <w:sz w:val="28"/>
          <w:szCs w:val="28"/>
        </w:rPr>
        <w:t>95840,0 руб., средства  по гранту на  социальный проект «Семейный круг», победителю Всероссийского конкурса «Семейный фарватер»;</w:t>
      </w:r>
    </w:p>
    <w:p w:rsidR="00D553C2" w:rsidRPr="006F7B3A" w:rsidRDefault="00C55B39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>- 29200 руб., посадочный материал (можжевельн</w:t>
      </w:r>
      <w:r w:rsidR="006F4D87" w:rsidRPr="006F7B3A">
        <w:rPr>
          <w:rFonts w:ascii="Times New Roman" w:hAnsi="Times New Roman" w:cs="Times New Roman"/>
          <w:sz w:val="28"/>
          <w:szCs w:val="28"/>
        </w:rPr>
        <w:t>ик) РРОБО  «Милосердие на Дону»;</w:t>
      </w:r>
    </w:p>
    <w:p w:rsidR="006F4D87" w:rsidRPr="006F7B3A" w:rsidRDefault="006F4D87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 xml:space="preserve">- 100000,0 руб., материальное поощрение учреждения в соответствии с распоряжением Губернатора от 14.12.2018 г. №293. </w:t>
      </w:r>
    </w:p>
    <w:p w:rsidR="00A5772C" w:rsidRPr="006F7B3A" w:rsidRDefault="00AF489F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895B3E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Повышение квалификации специалистами учреждения:</w:t>
      </w:r>
      <w:r w:rsidR="00A5772C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72C"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повысили квалификацию 43  специалиста, в том числе по видам: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- переподготовка: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-«Педагогика и методика дополнительного образования детей и взрослых», «Педагог дополнительного образования», диплом о профессиональной переподготовке, ООО «Издательство «Учитель»,  252 ч. (6 специалистов);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«Учитель физической культуры: Преподавание физической культуры  в образовательной организации», ООО «Столичный учебный центр», диплом о профессиональной переподготовке (1 специалист);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Pr="006F7B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повышение  квалификации</w:t>
      </w:r>
      <w:r w:rsidRPr="006F7B3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-12.03.2018 г. «Психологическое   консультирование и семейная психотерапия», на базе Кафедры медицинской психологии и психотерапии ФПК и ППС ФГБОУ </w:t>
      </w:r>
      <w:proofErr w:type="spellStart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РостГМУ</w:t>
      </w:r>
      <w:proofErr w:type="spellEnd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Минздрава России,   удостоверение о повышении квалификации, 144 ч., (13 специалистов);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- 13.04.2018 г., «Охрана труда», ООО «</w:t>
      </w:r>
      <w:proofErr w:type="spellStart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РеКом</w:t>
      </w:r>
      <w:proofErr w:type="spellEnd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40 ч., 8 специалистов; 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- 18.05.2018г., «Пожарная безопасность в объеме пожарно-технического минимума согласно должностным обязанностям», АНОДПО «Учебно-методический центр «Безопасность труда», удостоверение о повышении квалификации, 5 специалистов;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- 10.06.2018г., «Основы песочной терапии», Ассоциация песочной терапии, удостоверение, 40 ч., 2 специалиста;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- 25.06.2018 г., «Охрана здоровья детей и подростков», ГБОУДПОРО «Центр повышения квалификации специалистов со средним  медицинским и фармацевтическим образованием», 144 ч., 1 специалист;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- 03.07.2018 г., «Неотложная помощь  и реанимация в акушерстве и гинекологии», удостоверение о повышение квалификации, 144 ч., ФГБОУ </w:t>
      </w:r>
      <w:proofErr w:type="spellStart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РостГМУ</w:t>
      </w:r>
      <w:proofErr w:type="spellEnd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Минздрава России (1 специалист);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- 06.07.2018 г.,  «Противодействие коррупции», Негосударственное частное учреждение Центр дополнительного образования «Престиж», 72 ч.,2 специалиста;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- 13.08.2018 г., «Управление государственными и муниципальными закупками», Центр консалтинга и сопровождения закупок «</w:t>
      </w:r>
      <w:proofErr w:type="spellStart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Госдоговор</w:t>
      </w:r>
      <w:proofErr w:type="spellEnd"/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>», удостоверение о повышении квалификации, 120 ч., 2 специалиста;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B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- 28.09.2018 г., «Навыки ведения профилактической деятельности. Формы и методы своевременного выявления первичных признаков злоупотребления </w:t>
      </w:r>
      <w:proofErr w:type="spellStart"/>
      <w:r w:rsidRPr="006F7B3A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психоактивными</w:t>
      </w:r>
      <w:proofErr w:type="spellEnd"/>
      <w:r w:rsidRPr="006F7B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веществами у  несовершеннолетних», ФГБОУВО РИНХ,  16 ч., удостоверение о повышении квалификации, 1 специалист;</w:t>
      </w:r>
    </w:p>
    <w:p w:rsidR="00A5772C" w:rsidRPr="006F7B3A" w:rsidRDefault="00A5772C" w:rsidP="006F7B3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F7B3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- 22.11.2018 г. «Диетология», ГБОУДПОРО «Центр повышения квалификации специалистов со средним медицинским и фармацевтическим образованием», 144 ч., удостоверение о повышении квалификации, 1 специалист;</w:t>
      </w:r>
    </w:p>
    <w:p w:rsidR="00AF489F" w:rsidRPr="006F7B3A" w:rsidRDefault="00AF489F" w:rsidP="006F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3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- 24.12.2018 г., </w:t>
      </w:r>
      <w:r w:rsidRPr="006F7B3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BFBFB"/>
        </w:rPr>
        <w:t xml:space="preserve">ФГБОУ ВО </w:t>
      </w:r>
      <w:proofErr w:type="spellStart"/>
      <w:r w:rsidRPr="006F7B3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BFBFB"/>
        </w:rPr>
        <w:t>РостГМУ</w:t>
      </w:r>
      <w:proofErr w:type="spellEnd"/>
      <w:r w:rsidRPr="006F7B3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BFBFB"/>
        </w:rPr>
        <w:t xml:space="preserve"> Минздрава России, удостоверение о повышении квалификации № 4881/18 от 24.12.2018 г., 288 ч.,     сертификат специалиста 0161241910258 от 24.12.2018 г., врач-педиатр;</w:t>
      </w:r>
    </w:p>
    <w:p w:rsidR="00A5772C" w:rsidRPr="006F7B3A" w:rsidRDefault="00A5772C" w:rsidP="006F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F7B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участие специалистов  учреждений в семинарах, конференциях, аналогичных мероприятиях, повышающих качество выполняемых работ при предоставлении государственных услуг: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- 08.02.2018 г., </w:t>
      </w:r>
      <w:proofErr w:type="gram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Всероссийский</w:t>
      </w:r>
      <w:proofErr w:type="gram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«Планирование воспитательного процесса: современные подходы и методы», воспитатели;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-  21.02.2018 г., Международный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«Психологические особенности социализации развития личности», Международный центр образования и социально-гуманитарных исследований, воспитатели; 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- 27, 28, 29.03.2018 г., «</w:t>
      </w:r>
      <w:r w:rsidRPr="006F7B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VII</w:t>
      </w: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  молодежный форум и Всероссийская  научно-практическая конференция  «Благотворительность и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фактор реализации  национальной стратегии действий  в интересах детей», ФГАОУ </w:t>
      </w:r>
      <w:proofErr w:type="gram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ВО</w:t>
      </w:r>
      <w:proofErr w:type="gram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«Южный федеральный университет»., директор, специалист по социальной работе, педагоги-психологи;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- 11.03.2018 г., семинар-тренинг «Введение в практику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плейбэк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театра», Школа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плейбэк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театра Нью-Йорка, педагог-психолог;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-16.03.2018 г., </w:t>
      </w:r>
      <w:proofErr w:type="spellStart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«Комплексные формы организации воспитательной деятельности», Издательство «Учитель», воспитатели;</w:t>
      </w:r>
    </w:p>
    <w:p w:rsidR="00A5772C" w:rsidRPr="006F7B3A" w:rsidRDefault="00BA4729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A5772C"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27.03.2018 г., </w:t>
      </w:r>
      <w:proofErr w:type="spellStart"/>
      <w:r w:rsidR="00A5772C" w:rsidRPr="006F7B3A">
        <w:rPr>
          <w:rFonts w:ascii="Times New Roman" w:eastAsia="Times New Roman" w:hAnsi="Times New Roman" w:cs="Times New Roman"/>
          <w:iCs/>
          <w:sz w:val="28"/>
          <w:szCs w:val="28"/>
        </w:rPr>
        <w:t>вебинар</w:t>
      </w:r>
      <w:proofErr w:type="spellEnd"/>
      <w:r w:rsidR="00A5772C" w:rsidRPr="006F7B3A">
        <w:rPr>
          <w:rFonts w:ascii="Times New Roman" w:eastAsia="Times New Roman" w:hAnsi="Times New Roman" w:cs="Times New Roman"/>
          <w:iCs/>
          <w:sz w:val="28"/>
          <w:szCs w:val="28"/>
        </w:rPr>
        <w:t xml:space="preserve"> «Семейное поведение», ООО «</w:t>
      </w:r>
      <w:proofErr w:type="spellStart"/>
      <w:r w:rsidR="00A5772C" w:rsidRPr="006F7B3A">
        <w:rPr>
          <w:rFonts w:ascii="Times New Roman" w:eastAsia="Times New Roman" w:hAnsi="Times New Roman" w:cs="Times New Roman"/>
          <w:iCs/>
          <w:sz w:val="28"/>
          <w:szCs w:val="28"/>
        </w:rPr>
        <w:t>Мультиурок</w:t>
      </w:r>
      <w:proofErr w:type="spellEnd"/>
      <w:r w:rsidR="00A5772C" w:rsidRPr="006F7B3A">
        <w:rPr>
          <w:rFonts w:ascii="Times New Roman" w:eastAsia="Times New Roman" w:hAnsi="Times New Roman" w:cs="Times New Roman"/>
          <w:iCs/>
          <w:sz w:val="28"/>
          <w:szCs w:val="28"/>
        </w:rPr>
        <w:t>», воспитатели;</w:t>
      </w:r>
      <w:r w:rsidR="00A5772C"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-07.04.2018г., </w:t>
      </w:r>
      <w:r w:rsidRPr="006F7B3A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Молодежный форум «Благотворительность и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как фактор реализации Национальной стратегии действий в интересах детей», педагог-психолог;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- 12.04.2018г.,  Всероссийское тестирование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Росконкурс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Апрель 2018», мастер-класс «Социальные сети, как образовательный инструмент», воспитатель; 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- 20.04.2018 г., Международный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«Особенности организации кружковой деятельности в образовании»,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-11.05.2018 г.,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>», «Подростковая лень: причины, способы борьбы»,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-12.05.2018 г.,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«Самообразование – ведущий компонент профессионального самосовершенствования педагога»,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- 19.05.2018 г., «Фестиваль психологических и педагогических технологи», ФГАОУ 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«Южный федеральный университет», Академия психологии и педагогики, воспитатель; 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- 23.05.2018 г., семинар «Управление проектами» для победителей конкурса «Семейный фарватер» директор, специалист по социальной работе;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- 14.06.2018 г., Программа повышения родительской компетентности для отцов «Папа-школа», Межрегиональная общественная организация поддержки семьи, материнства и детства  «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Врачи-детям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», специалист по социальной работе; 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- 14.06.2018 г., семинар, «Практика применения федеральных стандартов по бухгалтерскому учету в организациях государственного сектора в 2018 г.», главный бухгалтер;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- 18.07.2018 г., Международная он-</w:t>
      </w:r>
      <w:proofErr w:type="spellStart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конференция, «Современные разработки и технологии и разработки в области коррекционного обучения»,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- 19.07.2018 г., Международный </w:t>
      </w:r>
      <w:proofErr w:type="spellStart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«Педагогика лета: организация отдыха и оздоровления детей в каникулярное время», Международный центр образования и социально-культурных исследований,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- 02.08.2018 г., </w:t>
      </w:r>
      <w:proofErr w:type="spellStart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«Барьеры в общении с родителями: вопросы и ответы», Педагогический университет «Первое сентября», воспитатель;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- 17.09.2018 г., </w:t>
      </w:r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«Психолого-педагогическое и </w:t>
      </w:r>
      <w:proofErr w:type="gramStart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медико-социальное</w:t>
      </w:r>
      <w:proofErr w:type="gramEnd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сопровождение: эффективные модели в условиях инклюзивного и специального образования», ДГТУ, Кафедра «Дефектология и инклюзивное образование», психолог Миронова Н.И.;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- 12.09.2018 г., веб-</w:t>
      </w:r>
      <w:proofErr w:type="spellStart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супервизия</w:t>
      </w:r>
      <w:proofErr w:type="spellEnd"/>
      <w:r w:rsidRPr="006F7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«Оказание помощи детям, пострадавшим от насилия»;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- 05.10.2018 г., Всероссийский педагогический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«Основные пути  преодоления синдрома профессионального «выгорания» педагога», Ассоциация педагогов России, воспитатель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Дреер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О.П.;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- 24.10.2018 г.,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проектно-исследовательской деятельности в рамках реализации ФГОС», проект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», воспитатели Железная К.А., Пушкарева Г.П., Науменко О.Г., Мишура П.В.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Перевозняя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Канавина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Анишко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Ю.С.,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Левинская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Какичева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А.В.;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- 27.10.2018 г., тестирование по теме: «Гражданская оборона (ГО) и защита от чрезвычайных ситуаций (ЧС) в школе, проект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>», воспитатель Бондарь Ю.И.;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- 29.10.2018 г., Марафон финансовой грамотности от проекта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» в рамках </w:t>
      </w:r>
      <w:r w:rsidRPr="006F7B3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недели сбережений, воспитатель Науменко О.Г.;</w:t>
      </w:r>
    </w:p>
    <w:p w:rsidR="00A5772C" w:rsidRPr="006F7B3A" w:rsidRDefault="000E04E9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- 28.11.2018 г., организация и проведение семинара </w:t>
      </w:r>
      <w:r w:rsidR="00A5772C"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«Реабилитационный досуг для детей и подростков группы риска по социальному сиротству», директор Фоменко Л.А.;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- 18.11.2018 г., дистанционное 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обучение по курсу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: «Современные методы игровой деятельности в работе с дошкольниками», Всероссийский образовательный портал «Завуч», воспитатель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Анишко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Ю.С.;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>- 13.11.2018 г., модульный курс «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Майнд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мэпы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>, или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ак правильно использовать интеллект-карты для успешного обучения», ОУ «Педагогический университет «Первое сентября», социальный педагог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Ю.И.;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- 02.11.2018 г.,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«Детская агрессивность. Психологическая коррекция агрессивности у дошкольников»;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- 11.11.2018 г., дистанционное обучение по курсу «Основные методические принципы построения и 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сетевых учебно-методических средств обучения», Всероссийский образовательный портал «Завуч»,  воспитатель Железная К.А.;</w:t>
      </w:r>
    </w:p>
    <w:p w:rsidR="00A5772C" w:rsidRPr="006F7B3A" w:rsidRDefault="00A5772C" w:rsidP="006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-12.11.2018 г., дистанционное 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обучение по курсу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: «Профессиональное развитие  педагога в соответствии с требованиями профессионального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стнадарта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», Всероссийский образовательный портал «Завуч», воспитатели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Дреер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О.П., Малахова Т.А.;</w:t>
      </w:r>
    </w:p>
    <w:p w:rsidR="00D553C2" w:rsidRPr="006F7B3A" w:rsidRDefault="00A5772C" w:rsidP="006F7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lastRenderedPageBreak/>
        <w:t xml:space="preserve">-13.12.2018 г., доклад на </w:t>
      </w:r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VI</w:t>
      </w:r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Всероссийской научно-практической  конференции «Личность  в культуре и образовании: психологическое сопровождение, развитие, социализация», ФГАОУ ВО ЮФУ, Академия психологии и педагогики, научно-образовательный центр «Развитие личности в контексте культуры и образовании», директор Фоменко Л.А., специалист по социальной работе </w:t>
      </w:r>
      <w:proofErr w:type="spellStart"/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Сычкарева</w:t>
      </w:r>
      <w:proofErr w:type="spellEnd"/>
      <w:r w:rsidRPr="006F7B3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Н.И.</w:t>
      </w:r>
    </w:p>
    <w:p w:rsidR="00FB5DA9" w:rsidRPr="006F7B3A" w:rsidRDefault="002935F9" w:rsidP="006F7B3A">
      <w:pPr>
        <w:spacing w:after="0" w:line="240" w:lineRule="auto"/>
        <w:ind w:right="1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D553C2" w:rsidRPr="006F7B3A">
        <w:rPr>
          <w:rFonts w:ascii="Times New Roman" w:hAnsi="Times New Roman" w:cs="Times New Roman"/>
          <w:b/>
          <w:bCs/>
          <w:sz w:val="28"/>
          <w:szCs w:val="28"/>
        </w:rPr>
        <w:t>В 2018</w:t>
      </w:r>
      <w:r w:rsidR="00FB5DA9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B5DA9" w:rsidRPr="006F7B3A">
        <w:rPr>
          <w:rFonts w:ascii="Times New Roman" w:hAnsi="Times New Roman" w:cs="Times New Roman"/>
          <w:sz w:val="28"/>
          <w:szCs w:val="28"/>
        </w:rPr>
        <w:t xml:space="preserve"> </w:t>
      </w:r>
      <w:r w:rsidR="00FB5DA9" w:rsidRPr="006F7B3A">
        <w:rPr>
          <w:rFonts w:ascii="Times New Roman" w:hAnsi="Times New Roman" w:cs="Times New Roman"/>
          <w:b/>
          <w:bCs/>
          <w:sz w:val="28"/>
          <w:szCs w:val="28"/>
        </w:rPr>
        <w:t>воспитанники</w:t>
      </w:r>
      <w:r w:rsidR="00812448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и специалисты</w:t>
      </w:r>
      <w:r w:rsidR="0032749D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</w:t>
      </w:r>
      <w:r w:rsidR="00FB5DA9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 участвовали  в международных, всероссийских, областных конкурсах, фестивалях</w:t>
      </w:r>
      <w:r w:rsidR="00812448" w:rsidRPr="006F7B3A">
        <w:rPr>
          <w:rFonts w:ascii="Times New Roman" w:hAnsi="Times New Roman" w:cs="Times New Roman"/>
          <w:b/>
          <w:bCs/>
          <w:sz w:val="28"/>
          <w:szCs w:val="28"/>
        </w:rPr>
        <w:t>, крупных меропрятиях</w:t>
      </w:r>
      <w:r w:rsidR="00FB5DA9" w:rsidRPr="006F7B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2505" w:rsidRPr="006F7B3A" w:rsidRDefault="00895B3E" w:rsidP="006F7B3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F7B3A">
        <w:rPr>
          <w:sz w:val="28"/>
          <w:szCs w:val="28"/>
        </w:rPr>
        <w:t xml:space="preserve"> </w:t>
      </w:r>
      <w:r w:rsidR="00C72505" w:rsidRPr="006F7B3A">
        <w:rPr>
          <w:bCs/>
          <w:sz w:val="28"/>
          <w:szCs w:val="28"/>
        </w:rPr>
        <w:t>- 19.11.2018 г., 1-е место, Всероссийская викторина «Моя любимая мама», Всероссийское СМИ «Время знаний», воспитанник</w:t>
      </w:r>
      <w:proofErr w:type="gramStart"/>
      <w:r w:rsidR="00C72505" w:rsidRPr="006F7B3A">
        <w:rPr>
          <w:bCs/>
          <w:sz w:val="28"/>
          <w:szCs w:val="28"/>
        </w:rPr>
        <w:t xml:space="preserve"> </w:t>
      </w:r>
      <w:proofErr w:type="spellStart"/>
      <w:r w:rsidR="00C72505" w:rsidRPr="006F7B3A">
        <w:rPr>
          <w:bCs/>
          <w:sz w:val="28"/>
          <w:szCs w:val="28"/>
        </w:rPr>
        <w:t>О</w:t>
      </w:r>
      <w:proofErr w:type="gramEnd"/>
      <w:r w:rsidR="00C72505" w:rsidRPr="006F7B3A">
        <w:rPr>
          <w:bCs/>
          <w:sz w:val="28"/>
          <w:szCs w:val="28"/>
        </w:rPr>
        <w:t>глы</w:t>
      </w:r>
      <w:proofErr w:type="spellEnd"/>
      <w:r w:rsidR="00C72505" w:rsidRPr="006F7B3A">
        <w:rPr>
          <w:bCs/>
          <w:sz w:val="28"/>
          <w:szCs w:val="28"/>
        </w:rPr>
        <w:t xml:space="preserve"> С.;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>- 12.11.2018 г., 1-е место, Всероссийский конкурс «Талантливое поколение», номинация «Конструирование и моделирование»,  Евразийский институт развития образования им. Я. Корчака, воспитанник Кулиев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 xml:space="preserve">- 08.11.2018 г., 2-е место,  </w:t>
      </w:r>
      <w:r w:rsidRPr="006F7B3A">
        <w:rPr>
          <w:bCs/>
          <w:sz w:val="28"/>
          <w:szCs w:val="28"/>
          <w:lang w:val="en-US"/>
        </w:rPr>
        <w:t>IV</w:t>
      </w:r>
      <w:r w:rsidRPr="006F7B3A">
        <w:rPr>
          <w:bCs/>
          <w:sz w:val="28"/>
          <w:szCs w:val="28"/>
        </w:rPr>
        <w:t xml:space="preserve"> Международный конкурс  для детей и молодежи «Юные таланты», номинация декоративно-прикладное творчество, «Центр творческого развития детей «Замок талантов», воспитанница </w:t>
      </w:r>
      <w:proofErr w:type="spellStart"/>
      <w:r w:rsidRPr="006F7B3A">
        <w:rPr>
          <w:bCs/>
          <w:sz w:val="28"/>
          <w:szCs w:val="28"/>
        </w:rPr>
        <w:t>Шелепова</w:t>
      </w:r>
      <w:proofErr w:type="spellEnd"/>
      <w:r w:rsidRPr="006F7B3A">
        <w:rPr>
          <w:bCs/>
          <w:sz w:val="28"/>
          <w:szCs w:val="28"/>
        </w:rPr>
        <w:t xml:space="preserve"> А., </w:t>
      </w:r>
      <w:proofErr w:type="spellStart"/>
      <w:r w:rsidRPr="006F7B3A">
        <w:rPr>
          <w:bCs/>
          <w:sz w:val="28"/>
          <w:szCs w:val="28"/>
        </w:rPr>
        <w:t>Заройцева</w:t>
      </w:r>
      <w:proofErr w:type="spellEnd"/>
      <w:r w:rsidRPr="006F7B3A">
        <w:rPr>
          <w:bCs/>
          <w:sz w:val="28"/>
          <w:szCs w:val="28"/>
        </w:rPr>
        <w:t xml:space="preserve">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>- 17.10.2018 г., 1-е место, Международный конкурс «творчество без границ», Международный педагогический портал «Солнечный свет», воспитанник Митьков А.;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 xml:space="preserve">- 10.10.2018 г., 1-е место, Региональное тестирование «Права и обязанности», Портал педагога, воспитанница Миронова Н., 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>- 09.10.2018 г, 1-е место,  Всероссийская викторина  «Азбука дорожного движения», Всероссийское СМИ «Время знаний», воспитанница Вдовенко В.;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- 02.10.2018 г., 1-е место, Всероссийский конкурс «Патриот России», Всероссийское издание «Слово педагога», воспитанник Щуров Д.;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>- 25.09.2018 г., 2-е место, Всероссийский конкурс талантов, номинация «Осенние этюды», воспитанник Борцов Р.;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7B3A">
        <w:rPr>
          <w:bCs/>
          <w:sz w:val="28"/>
          <w:szCs w:val="28"/>
        </w:rPr>
        <w:t>- 21.09.2018 г., 1-е место, Всероссийский творческий конкурс, работа «Совенок», Всероссийский образовательный портал «Гениальные дети», воспитанница Ратина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 xml:space="preserve">- 02.08.2018 г., 1-е место, Всероссийская интернет-олимпиада «Солнечный свет», «Вода на Земле»,  по естествознанию, воспитанница </w:t>
      </w:r>
      <w:proofErr w:type="spellStart"/>
      <w:r w:rsidRPr="006F7B3A">
        <w:rPr>
          <w:sz w:val="28"/>
          <w:szCs w:val="28"/>
        </w:rPr>
        <w:t>Заройцева</w:t>
      </w:r>
      <w:proofErr w:type="spellEnd"/>
      <w:r w:rsidRPr="006F7B3A">
        <w:rPr>
          <w:sz w:val="28"/>
          <w:szCs w:val="28"/>
        </w:rPr>
        <w:t xml:space="preserve">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 xml:space="preserve">- 02.08.2018 г., 1-е место, Всероссийская интернет-олимпиада по ПДД «Солнечный свет», воспитанница </w:t>
      </w:r>
      <w:proofErr w:type="spellStart"/>
      <w:r w:rsidRPr="006F7B3A">
        <w:rPr>
          <w:sz w:val="28"/>
          <w:szCs w:val="28"/>
        </w:rPr>
        <w:t>Крикунова</w:t>
      </w:r>
      <w:proofErr w:type="spellEnd"/>
      <w:r w:rsidRPr="006F7B3A">
        <w:rPr>
          <w:sz w:val="28"/>
          <w:szCs w:val="28"/>
        </w:rPr>
        <w:t xml:space="preserve"> А.;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b/>
          <w:bCs/>
          <w:sz w:val="28"/>
          <w:szCs w:val="28"/>
        </w:rPr>
        <w:t xml:space="preserve">- </w:t>
      </w:r>
      <w:r w:rsidRPr="006F7B3A">
        <w:rPr>
          <w:sz w:val="28"/>
          <w:szCs w:val="28"/>
        </w:rPr>
        <w:t>30.07.2018 г., 1-е место, Всероссийский конкурс «Детское творчество», Международный педагогический портал «Солнечный свет»;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- 24.07.2018 г., 1-е место,  Всероссийский конкурс «</w:t>
      </w:r>
      <w:proofErr w:type="gramStart"/>
      <w:r w:rsidRPr="006F7B3A">
        <w:rPr>
          <w:sz w:val="28"/>
          <w:szCs w:val="28"/>
        </w:rPr>
        <w:t>Я-будущее</w:t>
      </w:r>
      <w:proofErr w:type="gramEnd"/>
      <w:r w:rsidRPr="006F7B3A">
        <w:rPr>
          <w:sz w:val="28"/>
          <w:szCs w:val="28"/>
        </w:rPr>
        <w:t xml:space="preserve"> России», Всероссийское издание «Портал образования», воспитанник </w:t>
      </w:r>
      <w:proofErr w:type="spellStart"/>
      <w:r w:rsidRPr="006F7B3A">
        <w:rPr>
          <w:sz w:val="28"/>
          <w:szCs w:val="28"/>
        </w:rPr>
        <w:t>Власкин</w:t>
      </w:r>
      <w:proofErr w:type="spellEnd"/>
      <w:r w:rsidRPr="006F7B3A">
        <w:rPr>
          <w:sz w:val="28"/>
          <w:szCs w:val="28"/>
        </w:rPr>
        <w:t xml:space="preserve"> С.; 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- 21.07.2018 г., 1- место, Всероссийский конкурс для детей «Мир педагога», номинация «Художественное творчество»,  Вдовенко В.;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lastRenderedPageBreak/>
        <w:t xml:space="preserve">- 20.07.2018 г., 3-е место, </w:t>
      </w:r>
      <w:r w:rsidRPr="006F7B3A">
        <w:rPr>
          <w:sz w:val="28"/>
          <w:szCs w:val="28"/>
          <w:lang w:val="en-US"/>
        </w:rPr>
        <w:t>IX</w:t>
      </w:r>
      <w:r w:rsidRPr="006F7B3A">
        <w:rPr>
          <w:sz w:val="28"/>
          <w:szCs w:val="28"/>
        </w:rPr>
        <w:t xml:space="preserve"> Международного конкурса для детей и молодежи «Поколение одаренных», номинация «Фотография», воспитанник </w:t>
      </w:r>
      <w:proofErr w:type="spellStart"/>
      <w:r w:rsidRPr="006F7B3A">
        <w:rPr>
          <w:sz w:val="28"/>
          <w:szCs w:val="28"/>
        </w:rPr>
        <w:t>Скамбрычий</w:t>
      </w:r>
      <w:proofErr w:type="spellEnd"/>
      <w:r w:rsidRPr="006F7B3A">
        <w:rPr>
          <w:sz w:val="28"/>
          <w:szCs w:val="28"/>
        </w:rPr>
        <w:t xml:space="preserve">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F7B3A">
        <w:rPr>
          <w:sz w:val="28"/>
          <w:szCs w:val="28"/>
        </w:rPr>
        <w:t>- 19.07.2018 г., 1-место, Всероссийский конкурс Международного центра образования и педагогики, номинация «Рисунок», воспитанник Земляков Н.;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b/>
          <w:bCs/>
          <w:sz w:val="28"/>
          <w:szCs w:val="28"/>
        </w:rPr>
        <w:t xml:space="preserve">- </w:t>
      </w:r>
      <w:r w:rsidRPr="006F7B3A">
        <w:rPr>
          <w:sz w:val="28"/>
          <w:szCs w:val="28"/>
        </w:rPr>
        <w:t>22.06.2018 г., 1-е место, Всероссийский конкурс рисунков  «Изумрудный город», номинация «Футбол без границ», воспитанник Земляков Н.;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 xml:space="preserve">- 02.06.2018 г., 1-е место,  Международный конкурс детского творчества «Краски», воспитанник  </w:t>
      </w:r>
      <w:proofErr w:type="spellStart"/>
      <w:r w:rsidRPr="006F7B3A">
        <w:rPr>
          <w:sz w:val="28"/>
          <w:szCs w:val="28"/>
        </w:rPr>
        <w:t>Мельханов</w:t>
      </w:r>
      <w:proofErr w:type="spellEnd"/>
      <w:r w:rsidRPr="006F7B3A">
        <w:rPr>
          <w:sz w:val="28"/>
          <w:szCs w:val="28"/>
        </w:rPr>
        <w:t xml:space="preserve"> И.; 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- 23.05.2018 г., 1-е место, Международная олимпиада «Солнечный свет», воспитанница Хроленко М.;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- 16.06.2018 г., Всероссийская интернет-олимпиада «Солнечный свет», номинация «Здоровый образ жизни», воспитанник Губин Н.4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- 14.05.2018 г. 1 место, Всероссийский конкурс «Декоративно-прикладное творчество», Лобода Л.;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 xml:space="preserve">- 13.05.2018 г., 1-е место, Региональная викторина «Юный натуралист», </w:t>
      </w:r>
      <w:r w:rsidR="00374471" w:rsidRPr="006F7B3A">
        <w:rPr>
          <w:sz w:val="28"/>
          <w:szCs w:val="28"/>
        </w:rPr>
        <w:t xml:space="preserve">воспитанница </w:t>
      </w:r>
      <w:proofErr w:type="spellStart"/>
      <w:r w:rsidR="00374471" w:rsidRPr="006F7B3A">
        <w:rPr>
          <w:sz w:val="28"/>
          <w:szCs w:val="28"/>
        </w:rPr>
        <w:t>Белоконева</w:t>
      </w:r>
      <w:proofErr w:type="spellEnd"/>
      <w:r w:rsidR="00374471" w:rsidRPr="006F7B3A">
        <w:rPr>
          <w:sz w:val="28"/>
          <w:szCs w:val="28"/>
        </w:rPr>
        <w:t xml:space="preserve"> В.</w:t>
      </w:r>
      <w:r w:rsidRPr="006F7B3A">
        <w:rPr>
          <w:sz w:val="28"/>
          <w:szCs w:val="28"/>
        </w:rPr>
        <w:t>»; Всероссийский конкурс «Лига талантов», 2-е место номинация «Изобразительное искусство», воспитанник Дорош</w:t>
      </w:r>
      <w:r w:rsidR="00374471" w:rsidRPr="006F7B3A">
        <w:rPr>
          <w:sz w:val="28"/>
          <w:szCs w:val="28"/>
        </w:rPr>
        <w:t>енко В.</w:t>
      </w:r>
      <w:r w:rsidRPr="006F7B3A">
        <w:rPr>
          <w:sz w:val="28"/>
          <w:szCs w:val="28"/>
        </w:rPr>
        <w:t xml:space="preserve">, 3-е место, Всероссийский конкурс для педагогов, номинация «Патриотическое воспитание школьников», воспитатель </w:t>
      </w:r>
      <w:proofErr w:type="spellStart"/>
      <w:r w:rsidRPr="006F7B3A">
        <w:rPr>
          <w:sz w:val="28"/>
          <w:szCs w:val="28"/>
        </w:rPr>
        <w:t>Какичева</w:t>
      </w:r>
      <w:proofErr w:type="spellEnd"/>
      <w:r w:rsidRPr="006F7B3A">
        <w:rPr>
          <w:sz w:val="28"/>
          <w:szCs w:val="28"/>
        </w:rPr>
        <w:t xml:space="preserve"> А.В.;</w:t>
      </w:r>
    </w:p>
    <w:p w:rsidR="00C72505" w:rsidRPr="006F7B3A" w:rsidRDefault="00374471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12.05.2018 г., 1 место, Он</w:t>
      </w:r>
      <w:r w:rsidR="00C72505" w:rsidRPr="006F7B3A">
        <w:rPr>
          <w:sz w:val="28"/>
          <w:szCs w:val="28"/>
        </w:rPr>
        <w:t>лайн-олимпиада: «По дороге Памяти…», воспитанник Косов А.;</w:t>
      </w:r>
    </w:p>
    <w:p w:rsidR="00C72505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05.04.2018 г., 1 место, Всероссийская олимпиада Центр ОПВММ «Твори! Участвуй! Побеждай!», воспитанник Грудзинский Д.;</w:t>
      </w:r>
    </w:p>
    <w:p w:rsidR="00D553C2" w:rsidRPr="006F7B3A" w:rsidRDefault="00C72505" w:rsidP="006F7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7B3A">
        <w:rPr>
          <w:sz w:val="28"/>
          <w:szCs w:val="28"/>
        </w:rPr>
        <w:t>04.04.2018 г., 1 место, Всероссийская викторина «Время знаний», «Моя любимая семья», воспитанник Жуков Д.</w:t>
      </w:r>
    </w:p>
    <w:p w:rsidR="009638CD" w:rsidRPr="006F7B3A" w:rsidRDefault="009638CD" w:rsidP="006F7B3A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5B4" w:rsidRPr="006F7B3A" w:rsidRDefault="009638CD" w:rsidP="006F7B3A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ab/>
      </w:r>
      <w:r w:rsidR="00A6168D" w:rsidRPr="006F7B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5B4" w:rsidRPr="006F7B3A">
        <w:rPr>
          <w:rFonts w:ascii="Times New Roman" w:hAnsi="Times New Roman" w:cs="Times New Roman"/>
          <w:b/>
          <w:bCs/>
          <w:sz w:val="28"/>
          <w:szCs w:val="28"/>
        </w:rPr>
        <w:t>5. Сведения о численности</w:t>
      </w:r>
      <w:r w:rsidR="000F1CF3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  <w:r w:rsidR="00380153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 социальной реабилитации</w:t>
      </w:r>
      <w:r w:rsidR="000F1CF3" w:rsidRPr="006F7B3A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были возвращены законным представителям или переданы на воспитание в семьи граждан. </w:t>
      </w:r>
    </w:p>
    <w:p w:rsidR="005E2F58" w:rsidRPr="006F7B3A" w:rsidRDefault="00380153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D553C2" w:rsidRPr="006F7B3A">
        <w:rPr>
          <w:rFonts w:ascii="Times New Roman" w:hAnsi="Times New Roman" w:cs="Times New Roman"/>
          <w:sz w:val="28"/>
          <w:szCs w:val="28"/>
        </w:rPr>
        <w:t>В 2018</w:t>
      </w:r>
      <w:r w:rsidR="005E2F58" w:rsidRPr="006F7B3A">
        <w:rPr>
          <w:rFonts w:ascii="Times New Roman" w:hAnsi="Times New Roman" w:cs="Times New Roman"/>
          <w:sz w:val="28"/>
          <w:szCs w:val="28"/>
        </w:rPr>
        <w:t xml:space="preserve"> г. </w:t>
      </w:r>
      <w:r w:rsidR="00682464" w:rsidRPr="006F7B3A">
        <w:rPr>
          <w:rFonts w:ascii="Times New Roman" w:hAnsi="Times New Roman" w:cs="Times New Roman"/>
          <w:sz w:val="28"/>
          <w:szCs w:val="28"/>
        </w:rPr>
        <w:t>всего было направле</w:t>
      </w:r>
      <w:r w:rsidR="00D553C2" w:rsidRPr="006F7B3A">
        <w:rPr>
          <w:rFonts w:ascii="Times New Roman" w:hAnsi="Times New Roman" w:cs="Times New Roman"/>
          <w:sz w:val="28"/>
          <w:szCs w:val="28"/>
        </w:rPr>
        <w:t>но  по месту жизнеустройства 158</w:t>
      </w:r>
      <w:r w:rsidR="00682464" w:rsidRPr="006F7B3A">
        <w:rPr>
          <w:rFonts w:ascii="Times New Roman" w:hAnsi="Times New Roman" w:cs="Times New Roman"/>
          <w:sz w:val="28"/>
          <w:szCs w:val="28"/>
        </w:rPr>
        <w:t xml:space="preserve"> воспитанников, из них </w:t>
      </w:r>
      <w:r w:rsidR="005E2F58" w:rsidRPr="006F7B3A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Pr="006F7B3A">
        <w:rPr>
          <w:rFonts w:ascii="Times New Roman" w:hAnsi="Times New Roman" w:cs="Times New Roman"/>
          <w:sz w:val="28"/>
          <w:szCs w:val="28"/>
        </w:rPr>
        <w:t>м</w:t>
      </w:r>
      <w:r w:rsidR="005E2F58" w:rsidRPr="006F7B3A">
        <w:rPr>
          <w:rFonts w:ascii="Times New Roman" w:hAnsi="Times New Roman" w:cs="Times New Roman"/>
          <w:sz w:val="28"/>
          <w:szCs w:val="28"/>
        </w:rPr>
        <w:t xml:space="preserve"> было возвращено  </w:t>
      </w:r>
      <w:r w:rsidR="00D553C2" w:rsidRPr="006F7B3A">
        <w:rPr>
          <w:rFonts w:ascii="Times New Roman" w:hAnsi="Times New Roman" w:cs="Times New Roman"/>
          <w:sz w:val="28"/>
          <w:szCs w:val="28"/>
        </w:rPr>
        <w:t>92</w:t>
      </w:r>
      <w:r w:rsidR="002935F9" w:rsidRPr="006F7B3A">
        <w:rPr>
          <w:rFonts w:ascii="Times New Roman" w:hAnsi="Times New Roman" w:cs="Times New Roman"/>
          <w:sz w:val="28"/>
          <w:szCs w:val="28"/>
        </w:rPr>
        <w:t xml:space="preserve">  ребенка,</w:t>
      </w:r>
      <w:r w:rsidR="005E2F58" w:rsidRPr="006F7B3A">
        <w:rPr>
          <w:rFonts w:ascii="Times New Roman" w:hAnsi="Times New Roman" w:cs="Times New Roman"/>
          <w:sz w:val="28"/>
          <w:szCs w:val="28"/>
        </w:rPr>
        <w:t xml:space="preserve"> под опеку и попечительство</w:t>
      </w:r>
      <w:r w:rsidR="00BF3AE1" w:rsidRPr="006F7B3A">
        <w:rPr>
          <w:rFonts w:ascii="Times New Roman" w:hAnsi="Times New Roman" w:cs="Times New Roman"/>
          <w:sz w:val="28"/>
          <w:szCs w:val="28"/>
        </w:rPr>
        <w:t xml:space="preserve"> передано</w:t>
      </w:r>
      <w:r w:rsidR="00D553C2" w:rsidRPr="006F7B3A">
        <w:rPr>
          <w:rFonts w:ascii="Times New Roman" w:hAnsi="Times New Roman" w:cs="Times New Roman"/>
          <w:sz w:val="28"/>
          <w:szCs w:val="28"/>
        </w:rPr>
        <w:t xml:space="preserve"> 28</w:t>
      </w:r>
      <w:r w:rsidR="00B546B8" w:rsidRPr="006F7B3A">
        <w:rPr>
          <w:rFonts w:ascii="Times New Roman" w:hAnsi="Times New Roman" w:cs="Times New Roman"/>
          <w:sz w:val="28"/>
          <w:szCs w:val="28"/>
        </w:rPr>
        <w:t xml:space="preserve"> д</w:t>
      </w:r>
      <w:r w:rsidR="00D553C2" w:rsidRPr="006F7B3A">
        <w:rPr>
          <w:rFonts w:ascii="Times New Roman" w:hAnsi="Times New Roman" w:cs="Times New Roman"/>
          <w:sz w:val="28"/>
          <w:szCs w:val="28"/>
        </w:rPr>
        <w:t>етей, в приемные семьи – 6 детей.</w:t>
      </w:r>
    </w:p>
    <w:p w:rsidR="009638CD" w:rsidRPr="006F7B3A" w:rsidRDefault="00380153" w:rsidP="006F7B3A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hAnsi="Times New Roman" w:cs="Times New Roman"/>
          <w:sz w:val="28"/>
          <w:szCs w:val="28"/>
        </w:rPr>
        <w:tab/>
      </w:r>
      <w:r w:rsidR="009638CD" w:rsidRPr="006F7B3A">
        <w:rPr>
          <w:rFonts w:ascii="Times New Roman" w:eastAsia="Times New Roman" w:hAnsi="Times New Roman" w:cs="Times New Roman"/>
          <w:sz w:val="28"/>
          <w:szCs w:val="28"/>
        </w:rPr>
        <w:t>Работа коллектива сотрудников  учреждения не остается незамеченной:</w:t>
      </w:r>
    </w:p>
    <w:p w:rsidR="009638CD" w:rsidRPr="006F7B3A" w:rsidRDefault="009638CD" w:rsidP="006F7B3A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- 21.02.2019 г. коллектив учреждения ГБУСОН РО «СРЦ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>остова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-на-Дону» был награжден переходящим вымпелом </w:t>
      </w:r>
      <w:r w:rsidRPr="006F7B3A">
        <w:rPr>
          <w:rFonts w:ascii="Times New Roman" w:eastAsia="Times New Roman" w:hAnsi="Times New Roman" w:cs="Times New Roman"/>
          <w:b/>
          <w:sz w:val="28"/>
          <w:szCs w:val="28"/>
        </w:rPr>
        <w:t>«Лучшая организация социального обслуживания по результатам независимой оценки»;</w:t>
      </w:r>
    </w:p>
    <w:p w:rsidR="009638CD" w:rsidRPr="006F7B3A" w:rsidRDefault="009638CD" w:rsidP="006F7B3A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- 14.12.2018 г. </w:t>
      </w:r>
      <w:r w:rsidRPr="006F7B3A">
        <w:rPr>
          <w:rFonts w:ascii="Times New Roman" w:eastAsia="Times New Roman" w:hAnsi="Times New Roman" w:cs="Times New Roman"/>
          <w:b/>
          <w:sz w:val="28"/>
          <w:szCs w:val="28"/>
        </w:rPr>
        <w:t>Почетной грамотой за большой вклад в развитие системы социального обслуживания населения Ростовской области</w:t>
      </w:r>
      <w:r w:rsidRPr="006F7B3A">
        <w:rPr>
          <w:rFonts w:ascii="Times New Roman" w:eastAsia="Times New Roman" w:hAnsi="Times New Roman" w:cs="Times New Roman"/>
          <w:sz w:val="28"/>
          <w:szCs w:val="28"/>
        </w:rPr>
        <w:t xml:space="preserve"> был награжден коллектив ГБУСОН РО «СРЦ </w:t>
      </w:r>
      <w:proofErr w:type="spellStart"/>
      <w:r w:rsidRPr="006F7B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F7B3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F7B3A">
        <w:rPr>
          <w:rFonts w:ascii="Times New Roman" w:eastAsia="Times New Roman" w:hAnsi="Times New Roman" w:cs="Times New Roman"/>
          <w:sz w:val="28"/>
          <w:szCs w:val="28"/>
        </w:rPr>
        <w:t>остова</w:t>
      </w:r>
      <w:proofErr w:type="spellEnd"/>
      <w:r w:rsidRPr="006F7B3A">
        <w:rPr>
          <w:rFonts w:ascii="Times New Roman" w:eastAsia="Times New Roman" w:hAnsi="Times New Roman" w:cs="Times New Roman"/>
          <w:sz w:val="28"/>
          <w:szCs w:val="28"/>
        </w:rPr>
        <w:t>-на-Дону»;</w:t>
      </w:r>
    </w:p>
    <w:p w:rsidR="009638CD" w:rsidRPr="006F7B3A" w:rsidRDefault="009638CD" w:rsidP="006F7B3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7B3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в 2018 г. учреждение стало </w:t>
      </w:r>
      <w:r w:rsidRPr="006F7B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лидером  по итогам    </w:t>
      </w:r>
      <w:r w:rsidRPr="006F7B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F7B3A">
        <w:rPr>
          <w:rFonts w:ascii="Times New Roman" w:hAnsi="Times New Roman" w:cs="Times New Roman"/>
          <w:b/>
          <w:sz w:val="28"/>
          <w:szCs w:val="28"/>
        </w:rPr>
        <w:t xml:space="preserve"> Всероссийской акции «Добровольцы детям»</w:t>
      </w:r>
      <w:r w:rsidRPr="006F7B3A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6F7B3A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организованной  </w:t>
      </w:r>
      <w:r w:rsidRPr="006F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Фондом  поддержки детей, находящих</w:t>
      </w:r>
      <w:r w:rsidR="002F3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трудной жизненной ситуации.</w:t>
      </w:r>
    </w:p>
    <w:p w:rsidR="005E2F58" w:rsidRPr="006F7B3A" w:rsidRDefault="005E2F58" w:rsidP="006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155" w:rsidRPr="006F7B3A" w:rsidRDefault="00AE0155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05" w:rsidRPr="006F7B3A" w:rsidRDefault="00C72505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05" w:rsidRPr="006F7B3A" w:rsidRDefault="00C72505" w:rsidP="006F7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2505" w:rsidRPr="006F7B3A" w:rsidSect="000B617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4A" w:rsidRDefault="00892A4A" w:rsidP="000B6175">
      <w:pPr>
        <w:spacing w:after="0" w:line="240" w:lineRule="auto"/>
      </w:pPr>
      <w:r>
        <w:separator/>
      </w:r>
    </w:p>
  </w:endnote>
  <w:endnote w:type="continuationSeparator" w:id="0">
    <w:p w:rsidR="00892A4A" w:rsidRDefault="00892A4A" w:rsidP="000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76760"/>
      <w:docPartObj>
        <w:docPartGallery w:val="Page Numbers (Bottom of Page)"/>
        <w:docPartUnique/>
      </w:docPartObj>
    </w:sdtPr>
    <w:sdtEndPr/>
    <w:sdtContent>
      <w:p w:rsidR="000B6175" w:rsidRDefault="000B61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49">
          <w:rPr>
            <w:noProof/>
          </w:rPr>
          <w:t>9</w:t>
        </w:r>
        <w:r>
          <w:fldChar w:fldCharType="end"/>
        </w:r>
      </w:p>
    </w:sdtContent>
  </w:sdt>
  <w:p w:rsidR="000B6175" w:rsidRDefault="000B61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4A" w:rsidRDefault="00892A4A" w:rsidP="000B6175">
      <w:pPr>
        <w:spacing w:after="0" w:line="240" w:lineRule="auto"/>
      </w:pPr>
      <w:r>
        <w:separator/>
      </w:r>
    </w:p>
  </w:footnote>
  <w:footnote w:type="continuationSeparator" w:id="0">
    <w:p w:rsidR="00892A4A" w:rsidRDefault="00892A4A" w:rsidP="000B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C33"/>
    <w:multiLevelType w:val="hybridMultilevel"/>
    <w:tmpl w:val="D2E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55"/>
    <w:rsid w:val="00010A1E"/>
    <w:rsid w:val="00012733"/>
    <w:rsid w:val="00040351"/>
    <w:rsid w:val="00057F78"/>
    <w:rsid w:val="000A6EFE"/>
    <w:rsid w:val="000B6175"/>
    <w:rsid w:val="000C7749"/>
    <w:rsid w:val="000D5EE2"/>
    <w:rsid w:val="000E04E9"/>
    <w:rsid w:val="000F1CF3"/>
    <w:rsid w:val="000F3795"/>
    <w:rsid w:val="001118F6"/>
    <w:rsid w:val="00120315"/>
    <w:rsid w:val="0016710C"/>
    <w:rsid w:val="001E0699"/>
    <w:rsid w:val="001F0136"/>
    <w:rsid w:val="001F17BA"/>
    <w:rsid w:val="002130D5"/>
    <w:rsid w:val="0028129F"/>
    <w:rsid w:val="002825B4"/>
    <w:rsid w:val="002935F9"/>
    <w:rsid w:val="002B1F0F"/>
    <w:rsid w:val="002C3B36"/>
    <w:rsid w:val="002D05DD"/>
    <w:rsid w:val="002F328E"/>
    <w:rsid w:val="00302F22"/>
    <w:rsid w:val="003069EE"/>
    <w:rsid w:val="003144AF"/>
    <w:rsid w:val="0032749D"/>
    <w:rsid w:val="00374433"/>
    <w:rsid w:val="00374471"/>
    <w:rsid w:val="003758AF"/>
    <w:rsid w:val="00380153"/>
    <w:rsid w:val="003B1843"/>
    <w:rsid w:val="003B4F7A"/>
    <w:rsid w:val="003C6AA6"/>
    <w:rsid w:val="0040771F"/>
    <w:rsid w:val="00420676"/>
    <w:rsid w:val="00463DA9"/>
    <w:rsid w:val="00463F85"/>
    <w:rsid w:val="004C0DFC"/>
    <w:rsid w:val="004C666E"/>
    <w:rsid w:val="004C6F28"/>
    <w:rsid w:val="004D105B"/>
    <w:rsid w:val="004D6EAF"/>
    <w:rsid w:val="00533386"/>
    <w:rsid w:val="0055702F"/>
    <w:rsid w:val="00565F7E"/>
    <w:rsid w:val="00582B38"/>
    <w:rsid w:val="00591759"/>
    <w:rsid w:val="005933FC"/>
    <w:rsid w:val="0059649A"/>
    <w:rsid w:val="005A1B50"/>
    <w:rsid w:val="005A3916"/>
    <w:rsid w:val="005D10A9"/>
    <w:rsid w:val="005D3E24"/>
    <w:rsid w:val="005E2725"/>
    <w:rsid w:val="005E2F58"/>
    <w:rsid w:val="005E6B64"/>
    <w:rsid w:val="0060024C"/>
    <w:rsid w:val="006078BD"/>
    <w:rsid w:val="00613AE6"/>
    <w:rsid w:val="00646777"/>
    <w:rsid w:val="006538C6"/>
    <w:rsid w:val="006550A1"/>
    <w:rsid w:val="006715B7"/>
    <w:rsid w:val="00682464"/>
    <w:rsid w:val="006A69AE"/>
    <w:rsid w:val="006E551E"/>
    <w:rsid w:val="006F4D87"/>
    <w:rsid w:val="006F7B3A"/>
    <w:rsid w:val="00704331"/>
    <w:rsid w:val="00724E7B"/>
    <w:rsid w:val="00734CD4"/>
    <w:rsid w:val="0074440D"/>
    <w:rsid w:val="00773C7A"/>
    <w:rsid w:val="007918B8"/>
    <w:rsid w:val="00794E4D"/>
    <w:rsid w:val="007A33FA"/>
    <w:rsid w:val="007C43B7"/>
    <w:rsid w:val="007D2AC8"/>
    <w:rsid w:val="007F6D03"/>
    <w:rsid w:val="00812448"/>
    <w:rsid w:val="00850A55"/>
    <w:rsid w:val="00870061"/>
    <w:rsid w:val="00882EE0"/>
    <w:rsid w:val="0089205A"/>
    <w:rsid w:val="00892A4A"/>
    <w:rsid w:val="00895B3E"/>
    <w:rsid w:val="008E6168"/>
    <w:rsid w:val="008E616E"/>
    <w:rsid w:val="0092446C"/>
    <w:rsid w:val="009413EA"/>
    <w:rsid w:val="009638CD"/>
    <w:rsid w:val="009928B7"/>
    <w:rsid w:val="009A2E84"/>
    <w:rsid w:val="009B3378"/>
    <w:rsid w:val="009D373B"/>
    <w:rsid w:val="00A11FA5"/>
    <w:rsid w:val="00A14EFC"/>
    <w:rsid w:val="00A23EE3"/>
    <w:rsid w:val="00A30998"/>
    <w:rsid w:val="00A5220B"/>
    <w:rsid w:val="00A5772C"/>
    <w:rsid w:val="00A6168D"/>
    <w:rsid w:val="00A812BA"/>
    <w:rsid w:val="00A8619E"/>
    <w:rsid w:val="00AD4D6C"/>
    <w:rsid w:val="00AE0155"/>
    <w:rsid w:val="00AE6AFF"/>
    <w:rsid w:val="00AF489F"/>
    <w:rsid w:val="00B14AD0"/>
    <w:rsid w:val="00B22D81"/>
    <w:rsid w:val="00B466BA"/>
    <w:rsid w:val="00B51E0C"/>
    <w:rsid w:val="00B546B8"/>
    <w:rsid w:val="00BA4729"/>
    <w:rsid w:val="00BC2AA8"/>
    <w:rsid w:val="00BF136E"/>
    <w:rsid w:val="00BF3AE1"/>
    <w:rsid w:val="00C11C32"/>
    <w:rsid w:val="00C131DE"/>
    <w:rsid w:val="00C139E5"/>
    <w:rsid w:val="00C16C28"/>
    <w:rsid w:val="00C3127B"/>
    <w:rsid w:val="00C34453"/>
    <w:rsid w:val="00C55B39"/>
    <w:rsid w:val="00C65686"/>
    <w:rsid w:val="00C65FFA"/>
    <w:rsid w:val="00C71A59"/>
    <w:rsid w:val="00C72505"/>
    <w:rsid w:val="00CA4098"/>
    <w:rsid w:val="00CB23A1"/>
    <w:rsid w:val="00D03869"/>
    <w:rsid w:val="00D114BF"/>
    <w:rsid w:val="00D553C2"/>
    <w:rsid w:val="00D8259A"/>
    <w:rsid w:val="00D87CA4"/>
    <w:rsid w:val="00DA4951"/>
    <w:rsid w:val="00DF2D39"/>
    <w:rsid w:val="00DF67EE"/>
    <w:rsid w:val="00E24384"/>
    <w:rsid w:val="00E26F4F"/>
    <w:rsid w:val="00E53CE0"/>
    <w:rsid w:val="00E54B58"/>
    <w:rsid w:val="00E70B5D"/>
    <w:rsid w:val="00F13746"/>
    <w:rsid w:val="00FA074E"/>
    <w:rsid w:val="00FB5DA9"/>
    <w:rsid w:val="00FC3173"/>
    <w:rsid w:val="00FD67D4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0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E0155"/>
  </w:style>
  <w:style w:type="paragraph" w:customStyle="1" w:styleId="formattexttopleveltext">
    <w:name w:val="formattext toplevel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38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2D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BF3AE1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4"/>
    <w:uiPriority w:val="34"/>
    <w:qFormat/>
    <w:rsid w:val="00BF3A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E54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entury Schoolbook" w:eastAsia="Calibri" w:hAnsi="Century Schoolbook" w:cs="Times New Roman"/>
      <w:sz w:val="24"/>
      <w:szCs w:val="24"/>
    </w:rPr>
  </w:style>
  <w:style w:type="paragraph" w:customStyle="1" w:styleId="ConsPlusNormal">
    <w:name w:val="ConsPlusNormal"/>
    <w:rsid w:val="00E54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32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2749D"/>
    <w:rPr>
      <w:i/>
      <w:iCs/>
    </w:rPr>
  </w:style>
  <w:style w:type="character" w:customStyle="1" w:styleId="s1">
    <w:name w:val="s1"/>
    <w:basedOn w:val="a0"/>
    <w:rsid w:val="00C16C28"/>
  </w:style>
  <w:style w:type="paragraph" w:customStyle="1" w:styleId="p2">
    <w:name w:val="p2"/>
    <w:basedOn w:val="a"/>
    <w:rsid w:val="00C16C28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144AF"/>
    <w:rPr>
      <w:b/>
      <w:bCs/>
    </w:rPr>
  </w:style>
  <w:style w:type="paragraph" w:customStyle="1" w:styleId="p1">
    <w:name w:val="p1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175"/>
  </w:style>
  <w:style w:type="paragraph" w:styleId="aa">
    <w:name w:val="footer"/>
    <w:basedOn w:val="a"/>
    <w:link w:val="ab"/>
    <w:uiPriority w:val="99"/>
    <w:unhideWhenUsed/>
    <w:rsid w:val="000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0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E0155"/>
  </w:style>
  <w:style w:type="paragraph" w:customStyle="1" w:styleId="formattexttopleveltext">
    <w:name w:val="formattext topleveltext"/>
    <w:basedOn w:val="a"/>
    <w:rsid w:val="00A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38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2D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BF3AE1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4"/>
    <w:uiPriority w:val="34"/>
    <w:qFormat/>
    <w:rsid w:val="00BF3A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E54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entury Schoolbook" w:eastAsia="Calibri" w:hAnsi="Century Schoolbook" w:cs="Times New Roman"/>
      <w:sz w:val="24"/>
      <w:szCs w:val="24"/>
    </w:rPr>
  </w:style>
  <w:style w:type="paragraph" w:customStyle="1" w:styleId="ConsPlusNormal">
    <w:name w:val="ConsPlusNormal"/>
    <w:rsid w:val="00E54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32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2749D"/>
    <w:rPr>
      <w:i/>
      <w:iCs/>
    </w:rPr>
  </w:style>
  <w:style w:type="character" w:customStyle="1" w:styleId="s1">
    <w:name w:val="s1"/>
    <w:basedOn w:val="a0"/>
    <w:rsid w:val="00C16C28"/>
  </w:style>
  <w:style w:type="paragraph" w:customStyle="1" w:styleId="p2">
    <w:name w:val="p2"/>
    <w:basedOn w:val="a"/>
    <w:rsid w:val="00C16C28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144AF"/>
    <w:rPr>
      <w:b/>
      <w:bCs/>
    </w:rPr>
  </w:style>
  <w:style w:type="paragraph" w:customStyle="1" w:styleId="p1">
    <w:name w:val="p1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144A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175"/>
  </w:style>
  <w:style w:type="paragraph" w:styleId="aa">
    <w:name w:val="footer"/>
    <w:basedOn w:val="a"/>
    <w:link w:val="ab"/>
    <w:uiPriority w:val="99"/>
    <w:unhideWhenUsed/>
    <w:rsid w:val="000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3182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466C-8179-4A1E-A366-FB2BA92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приют</dc:creator>
  <cp:lastModifiedBy>user</cp:lastModifiedBy>
  <cp:revision>4</cp:revision>
  <cp:lastPrinted>2016-05-04T11:12:00Z</cp:lastPrinted>
  <dcterms:created xsi:type="dcterms:W3CDTF">2019-03-01T08:47:00Z</dcterms:created>
  <dcterms:modified xsi:type="dcterms:W3CDTF">2019-03-01T09:05:00Z</dcterms:modified>
</cp:coreProperties>
</file>